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4A44" w14:textId="5F85F3EF" w:rsidR="00523EE6" w:rsidRDefault="00691546">
      <w:pPr>
        <w:pStyle w:val="Heading1"/>
        <w:rPr>
          <w:sz w:val="48"/>
          <w:szCs w:val="48"/>
        </w:rPr>
      </w:pPr>
      <w:r>
        <w:rPr>
          <w:sz w:val="48"/>
          <w:szCs w:val="48"/>
        </w:rPr>
        <w:t>ARPM</w:t>
      </w:r>
      <w:r w:rsidR="003410E8">
        <w:rPr>
          <w:sz w:val="48"/>
          <w:szCs w:val="48"/>
        </w:rPr>
        <w:t xml:space="preserve"> </w:t>
      </w:r>
      <w:r w:rsidR="00AA308E">
        <w:rPr>
          <w:sz w:val="48"/>
          <w:szCs w:val="48"/>
        </w:rPr>
        <w:t>Accessibility Conformance Report</w:t>
      </w:r>
    </w:p>
    <w:p w14:paraId="4C39E127" w14:textId="77777777" w:rsidR="00523EE6" w:rsidRPr="00B911D0" w:rsidRDefault="00AA308E" w:rsidP="00B911D0">
      <w:pPr>
        <w:pStyle w:val="Heading1"/>
        <w:spacing w:before="100" w:beforeAutospacing="1" w:after="100" w:afterAutospacing="1"/>
        <w:rPr>
          <w:rFonts w:eastAsia="Times New Roman" w:cs="Times New Roman"/>
          <w:bCs/>
          <w:kern w:val="36"/>
          <w:sz w:val="48"/>
          <w:szCs w:val="48"/>
          <w:lang w:eastAsia="x-none"/>
        </w:rPr>
      </w:pPr>
      <w:bookmarkStart w:id="0" w:name="_30j0zll" w:colFirst="0" w:colLast="0"/>
      <w:bookmarkEnd w:id="0"/>
      <w:r w:rsidRPr="00B911D0">
        <w:rPr>
          <w:rFonts w:eastAsia="Times New Roman" w:cs="Times New Roman"/>
          <w:bCs/>
          <w:kern w:val="36"/>
          <w:sz w:val="48"/>
          <w:szCs w:val="48"/>
          <w:lang w:eastAsia="x-none"/>
        </w:rPr>
        <w:t>WCAG Edition</w:t>
      </w:r>
    </w:p>
    <w:p w14:paraId="637F75D3" w14:textId="77777777" w:rsidR="00523EE6" w:rsidRDefault="00AA308E" w:rsidP="00B911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VPAT</w:t>
      </w:r>
      <w:r w:rsidRPr="00B911D0">
        <w:rPr>
          <w:rFonts w:ascii="Arial" w:eastAsia="Arial" w:hAnsi="Arial" w:cs="Arial"/>
          <w:b/>
          <w:color w:val="000000"/>
        </w:rPr>
        <w:t>®</w:t>
      </w:r>
      <w:r>
        <w:rPr>
          <w:rFonts w:ascii="Arial" w:eastAsia="Arial" w:hAnsi="Arial" w:cs="Arial"/>
          <w:b/>
          <w:color w:val="000000"/>
        </w:rPr>
        <w:t xml:space="preserve"> Version 2.3</w:t>
      </w:r>
    </w:p>
    <w:p w14:paraId="2BD805A2" w14:textId="54F19BA4" w:rsidR="00523EE6" w:rsidRPr="00B911D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Cs/>
          <w:lang w:val="x-none" w:eastAsia="x-none"/>
        </w:rPr>
      </w:pPr>
      <w:bookmarkStart w:id="1" w:name="_1fob9te" w:colFirst="0" w:colLast="0"/>
      <w:bookmarkEnd w:id="1"/>
      <w:r w:rsidRPr="00B911D0">
        <w:rPr>
          <w:rFonts w:eastAsia="Times New Roman" w:cs="Times New Roman"/>
          <w:bCs/>
          <w:lang w:val="x-none" w:eastAsia="x-none"/>
        </w:rPr>
        <w:t>Name of Product:</w:t>
      </w:r>
      <w:r w:rsidR="001E60D2" w:rsidRPr="00B911D0">
        <w:rPr>
          <w:rFonts w:eastAsia="Times New Roman" w:cs="Times New Roman"/>
          <w:bCs/>
          <w:lang w:val="x-none" w:eastAsia="x-none"/>
        </w:rPr>
        <w:t xml:space="preserve"> </w:t>
      </w:r>
      <w:r w:rsidR="00691546">
        <w:rPr>
          <w:rFonts w:eastAsia="Times New Roman" w:cs="Times New Roman"/>
          <w:b w:val="0"/>
          <w:lang w:eastAsia="x-none"/>
        </w:rPr>
        <w:t>ARPM</w:t>
      </w:r>
      <w:r w:rsidR="00207863">
        <w:rPr>
          <w:rFonts w:eastAsia="Times New Roman" w:cs="Times New Roman"/>
          <w:b w:val="0"/>
          <w:lang w:eastAsia="x-none"/>
        </w:rPr>
        <w:t xml:space="preserve"> </w:t>
      </w:r>
      <w:r w:rsidR="00207863" w:rsidRPr="00F168F0">
        <w:rPr>
          <w:rFonts w:eastAsia="Times New Roman" w:cs="Times New Roman"/>
          <w:b w:val="0"/>
          <w:lang w:eastAsia="x-none"/>
        </w:rPr>
        <w:t>(</w:t>
      </w:r>
      <w:r w:rsidR="00691546" w:rsidRPr="00691546">
        <w:rPr>
          <w:rFonts w:eastAsia="Times New Roman" w:cs="Times New Roman"/>
          <w:b w:val="0"/>
          <w:lang w:eastAsia="x-none"/>
        </w:rPr>
        <w:t>https://www.arpm.com/</w:t>
      </w:r>
      <w:r w:rsidR="00207863" w:rsidRPr="00F168F0">
        <w:rPr>
          <w:rFonts w:eastAsia="Times New Roman" w:cs="Times New Roman"/>
          <w:b w:val="0"/>
          <w:lang w:eastAsia="x-none"/>
        </w:rPr>
        <w:t>)</w:t>
      </w:r>
      <w:r w:rsidR="009B7AB6">
        <w:rPr>
          <w:rFonts w:eastAsia="Times New Roman" w:cs="Times New Roman"/>
          <w:b w:val="0"/>
          <w:lang w:eastAsia="x-none"/>
        </w:rPr>
        <w:t xml:space="preserve"> </w:t>
      </w:r>
    </w:p>
    <w:p w14:paraId="195CD37F" w14:textId="520ABB1B" w:rsidR="00523EE6" w:rsidRPr="00F168F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eastAsia="x-none"/>
        </w:rPr>
      </w:pPr>
      <w:bookmarkStart w:id="2" w:name="_3znysh7" w:colFirst="0" w:colLast="0"/>
      <w:bookmarkEnd w:id="2"/>
      <w:r w:rsidRPr="00B911D0">
        <w:rPr>
          <w:rFonts w:eastAsia="Times New Roman" w:cs="Times New Roman"/>
          <w:bCs/>
          <w:lang w:val="x-none" w:eastAsia="x-none"/>
        </w:rPr>
        <w:t>Product Description:</w:t>
      </w:r>
      <w:r w:rsidR="00691546">
        <w:rPr>
          <w:rFonts w:eastAsia="Times New Roman" w:cs="Times New Roman"/>
          <w:b w:val="0"/>
          <w:lang w:eastAsia="x-none"/>
        </w:rPr>
        <w:t xml:space="preserve"> ARPM is a</w:t>
      </w:r>
      <w:r w:rsidR="00691546" w:rsidRPr="00691546">
        <w:rPr>
          <w:rFonts w:eastAsia="Times New Roman" w:cs="Times New Roman"/>
          <w:b w:val="0"/>
          <w:lang w:val="en-IN" w:eastAsia="x-none"/>
        </w:rPr>
        <w:t> leading property management company focused on service</w:t>
      </w:r>
      <w:r w:rsidR="0042459B">
        <w:rPr>
          <w:rFonts w:eastAsia="Times New Roman" w:cs="Times New Roman"/>
          <w:b w:val="0"/>
          <w:lang w:eastAsia="x-none"/>
        </w:rPr>
        <w:t>.</w:t>
      </w:r>
    </w:p>
    <w:p w14:paraId="192A7918" w14:textId="62F4B693" w:rsidR="00523EE6" w:rsidRPr="009B7AB6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Cs/>
          <w:lang w:eastAsia="x-none"/>
        </w:rPr>
      </w:pPr>
      <w:bookmarkStart w:id="3" w:name="_2et92p0" w:colFirst="0" w:colLast="0"/>
      <w:bookmarkEnd w:id="3"/>
      <w:r w:rsidRPr="00B911D0">
        <w:rPr>
          <w:rFonts w:eastAsia="Times New Roman" w:cs="Times New Roman"/>
          <w:bCs/>
          <w:lang w:val="x-none" w:eastAsia="x-none"/>
        </w:rPr>
        <w:t xml:space="preserve">Date: </w:t>
      </w:r>
      <w:r w:rsidR="00691546">
        <w:rPr>
          <w:rFonts w:eastAsia="Times New Roman" w:cs="Times New Roman"/>
          <w:b w:val="0"/>
          <w:lang w:eastAsia="x-none"/>
        </w:rPr>
        <w:t>October</w:t>
      </w:r>
      <w:r w:rsidR="00A25F4D">
        <w:rPr>
          <w:rFonts w:eastAsia="Times New Roman" w:cs="Times New Roman"/>
          <w:b w:val="0"/>
          <w:lang w:eastAsia="x-none"/>
        </w:rPr>
        <w:t xml:space="preserve"> </w:t>
      </w:r>
      <w:r w:rsidR="00691546">
        <w:rPr>
          <w:rFonts w:eastAsia="Times New Roman" w:cs="Times New Roman"/>
          <w:b w:val="0"/>
          <w:lang w:eastAsia="x-none"/>
        </w:rPr>
        <w:t>1st</w:t>
      </w:r>
      <w:r w:rsidR="001D3BE8" w:rsidRPr="00B911D0">
        <w:rPr>
          <w:rFonts w:eastAsia="Times New Roman" w:cs="Times New Roman"/>
          <w:b w:val="0"/>
          <w:lang w:val="x-none" w:eastAsia="x-none"/>
        </w:rPr>
        <w:t>, 202</w:t>
      </w:r>
      <w:r w:rsidR="009B7AB6">
        <w:rPr>
          <w:rFonts w:eastAsia="Times New Roman" w:cs="Times New Roman"/>
          <w:b w:val="0"/>
          <w:lang w:eastAsia="x-none"/>
        </w:rPr>
        <w:t>1</w:t>
      </w:r>
    </w:p>
    <w:p w14:paraId="0D744BEA" w14:textId="1AB04015" w:rsidR="001E60D2" w:rsidRPr="00B911D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val="x-none" w:eastAsia="x-none"/>
        </w:rPr>
      </w:pPr>
      <w:bookmarkStart w:id="4" w:name="_tyjcwt" w:colFirst="0" w:colLast="0"/>
      <w:bookmarkEnd w:id="4"/>
      <w:r w:rsidRPr="00B911D0">
        <w:rPr>
          <w:rFonts w:eastAsia="Times New Roman" w:cs="Times New Roman"/>
          <w:bCs/>
          <w:lang w:val="x-none" w:eastAsia="x-none"/>
        </w:rPr>
        <w:t xml:space="preserve">Contact information: </w:t>
      </w:r>
      <w:r w:rsidR="00691546" w:rsidRPr="00691546">
        <w:rPr>
          <w:rFonts w:eastAsia="Times New Roman" w:cs="Times New Roman"/>
          <w:b w:val="0"/>
          <w:lang w:val="en-IN" w:eastAsia="x-none"/>
        </w:rPr>
        <w:t>rentals@arpm.com</w:t>
      </w:r>
    </w:p>
    <w:p w14:paraId="4190FA58" w14:textId="37806824" w:rsidR="00523EE6" w:rsidRPr="00B911D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val="en-IN" w:eastAsia="x-none"/>
        </w:rPr>
      </w:pPr>
      <w:r w:rsidRPr="00B911D0">
        <w:rPr>
          <w:rFonts w:eastAsia="Times New Roman" w:cs="Times New Roman"/>
          <w:bCs/>
          <w:lang w:val="x-none" w:eastAsia="x-none"/>
        </w:rPr>
        <w:t>Evaluation Methods Used:</w:t>
      </w:r>
      <w:r w:rsidR="00B911D0" w:rsidRPr="00B911D0">
        <w:rPr>
          <w:rFonts w:eastAsia="Times New Roman" w:cs="Times New Roman"/>
          <w:b w:val="0"/>
          <w:lang w:val="en-IN" w:eastAsia="x-none"/>
        </w:rPr>
        <w:t xml:space="preserve"> </w:t>
      </w:r>
    </w:p>
    <w:p w14:paraId="71E0CD7E" w14:textId="7C2EC396" w:rsidR="00523EE6" w:rsidRPr="0037426A" w:rsidRDefault="00AA308E" w:rsidP="0037426A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  <w:lang w:val="x-none" w:eastAsia="x-none"/>
        </w:rPr>
      </w:pPr>
      <w:r w:rsidRPr="0037426A">
        <w:rPr>
          <w:rFonts w:eastAsia="Times New Roman" w:cs="Times New Roman"/>
          <w:b w:val="0"/>
          <w:sz w:val="24"/>
          <w:szCs w:val="24"/>
          <w:lang w:val="x-none" w:eastAsia="x-none"/>
        </w:rPr>
        <w:t>Accessibility testing as per and WCAG 2.1 AA guidelines.</w:t>
      </w:r>
    </w:p>
    <w:p w14:paraId="0E23D555" w14:textId="6100EE3B" w:rsidR="0042459B" w:rsidRPr="0042459B" w:rsidRDefault="00AA308E" w:rsidP="0042459B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  <w:lang w:eastAsia="x-none"/>
        </w:rPr>
      </w:pPr>
      <w:r w:rsidRPr="0037426A">
        <w:rPr>
          <w:rFonts w:eastAsia="Times New Roman" w:cs="Times New Roman"/>
          <w:b w:val="0"/>
          <w:sz w:val="24"/>
          <w:szCs w:val="24"/>
          <w:lang w:val="x-none" w:eastAsia="x-none"/>
        </w:rPr>
        <w:t>Testing using screen reader</w:t>
      </w:r>
      <w:r w:rsidR="008471D6">
        <w:rPr>
          <w:rFonts w:eastAsia="Times New Roman" w:cs="Times New Roman"/>
          <w:b w:val="0"/>
          <w:sz w:val="24"/>
          <w:szCs w:val="24"/>
          <w:lang w:val="en-IN" w:eastAsia="x-none"/>
        </w:rPr>
        <w:t>s</w:t>
      </w:r>
      <w:r w:rsidR="00331576" w:rsidRPr="0037426A">
        <w:rPr>
          <w:rFonts w:eastAsia="Times New Roman" w:cs="Times New Roman"/>
          <w:b w:val="0"/>
          <w:sz w:val="24"/>
          <w:szCs w:val="24"/>
          <w:lang w:val="x-none" w:eastAsia="x-none"/>
        </w:rPr>
        <w:t xml:space="preserve"> </w:t>
      </w:r>
      <w:r w:rsidR="00D1080E" w:rsidRPr="0037426A">
        <w:rPr>
          <w:rFonts w:eastAsia="Times New Roman" w:cs="Times New Roman"/>
          <w:b w:val="0"/>
          <w:sz w:val="24"/>
          <w:szCs w:val="24"/>
          <w:lang w:val="x-none" w:eastAsia="x-none"/>
        </w:rPr>
        <w:t>–</w:t>
      </w:r>
      <w:r w:rsidR="00331576" w:rsidRPr="0037426A">
        <w:rPr>
          <w:rFonts w:eastAsia="Times New Roman" w:cs="Times New Roman"/>
          <w:b w:val="0"/>
          <w:sz w:val="24"/>
          <w:szCs w:val="24"/>
          <w:lang w:val="x-none" w:eastAsia="x-none"/>
        </w:rPr>
        <w:t xml:space="preserve"> </w:t>
      </w:r>
      <w:r w:rsidR="006E2205">
        <w:rPr>
          <w:rFonts w:eastAsia="Times New Roman" w:cs="Times New Roman"/>
          <w:b w:val="0"/>
          <w:sz w:val="24"/>
          <w:szCs w:val="24"/>
          <w:lang w:eastAsia="x-none"/>
        </w:rPr>
        <w:t>NVD</w:t>
      </w:r>
      <w:r w:rsidR="0042459B">
        <w:rPr>
          <w:rFonts w:eastAsia="Times New Roman" w:cs="Times New Roman"/>
          <w:b w:val="0"/>
          <w:sz w:val="24"/>
          <w:szCs w:val="24"/>
          <w:lang w:eastAsia="x-none"/>
        </w:rPr>
        <w:t>A and VoiceOver</w:t>
      </w:r>
    </w:p>
    <w:p w14:paraId="52C9FE8A" w14:textId="77777777" w:rsidR="00D1080E" w:rsidRDefault="00D1080E" w:rsidP="00833C27">
      <w:pPr>
        <w:rPr>
          <w:b/>
        </w:rPr>
      </w:pPr>
    </w:p>
    <w:tbl>
      <w:tblPr>
        <w:tblStyle w:val="a"/>
        <w:tblW w:w="5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2321"/>
      </w:tblGrid>
      <w:tr w:rsidR="004B474B" w14:paraId="0FA7F661" w14:textId="2C002834" w:rsidTr="00565575">
        <w:trPr>
          <w:trHeight w:val="97"/>
        </w:trPr>
        <w:tc>
          <w:tcPr>
            <w:tcW w:w="3109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DC61B" w14:textId="735C7549" w:rsidR="004B474B" w:rsidRDefault="004B474B" w:rsidP="00504D9C">
            <w:pPr>
              <w:pStyle w:val="Heading2"/>
              <w:jc w:val="center"/>
              <w:rPr>
                <w:sz w:val="24"/>
                <w:szCs w:val="24"/>
              </w:rPr>
            </w:pPr>
            <w:bookmarkStart w:id="5" w:name="_l4n857nhlgys" w:colFirst="0" w:colLast="0"/>
            <w:bookmarkEnd w:id="5"/>
            <w:r>
              <w:rPr>
                <w:sz w:val="24"/>
                <w:szCs w:val="24"/>
              </w:rPr>
              <w:t>Platform</w:t>
            </w:r>
          </w:p>
        </w:tc>
        <w:tc>
          <w:tcPr>
            <w:tcW w:w="2321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2954" w14:textId="76972B5E" w:rsidR="004B474B" w:rsidRDefault="000F7966" w:rsidP="00504D9C">
            <w:pPr>
              <w:pStyle w:val="Heading2"/>
              <w:jc w:val="center"/>
              <w:rPr>
                <w:sz w:val="24"/>
                <w:szCs w:val="24"/>
              </w:rPr>
            </w:pPr>
            <w:bookmarkStart w:id="6" w:name="_23ntpliu1kt" w:colFirst="0" w:colLast="0"/>
            <w:bookmarkStart w:id="7" w:name="_vdu8kgqk6od4" w:colFirst="0" w:colLast="0"/>
            <w:bookmarkEnd w:id="6"/>
            <w:bookmarkEnd w:id="7"/>
            <w:r>
              <w:rPr>
                <w:sz w:val="24"/>
                <w:szCs w:val="24"/>
              </w:rPr>
              <w:t>Screen Reader</w:t>
            </w:r>
          </w:p>
        </w:tc>
        <w:bookmarkStart w:id="8" w:name="_di358ztivrrh" w:colFirst="0" w:colLast="0"/>
        <w:bookmarkEnd w:id="8"/>
      </w:tr>
      <w:tr w:rsidR="004B474B" w14:paraId="36CC3065" w14:textId="28E7A57C" w:rsidTr="00565575">
        <w:trPr>
          <w:trHeight w:val="131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D2529" w14:textId="73B4256F" w:rsidR="004B474B" w:rsidRDefault="00B8210D" w:rsidP="00504D9C">
            <w:pPr>
              <w:pStyle w:val="Heading2"/>
              <w:jc w:val="center"/>
              <w:rPr>
                <w:sz w:val="24"/>
                <w:szCs w:val="24"/>
              </w:rPr>
            </w:pPr>
            <w:bookmarkStart w:id="9" w:name="_t71b9p7vsrdn" w:colFirst="0" w:colLast="0"/>
            <w:bookmarkStart w:id="10" w:name="_k3wcx7e11kud" w:colFirst="0" w:colLast="0"/>
            <w:bookmarkEnd w:id="9"/>
            <w:bookmarkEnd w:id="10"/>
            <w:r>
              <w:rPr>
                <w:b w:val="0"/>
                <w:sz w:val="24"/>
                <w:szCs w:val="24"/>
              </w:rPr>
              <w:t>Chrome</w:t>
            </w:r>
            <w:r w:rsidR="00504D9C">
              <w:rPr>
                <w:b w:val="0"/>
                <w:sz w:val="24"/>
                <w:szCs w:val="24"/>
              </w:rPr>
              <w:t xml:space="preserve"> </w:t>
            </w:r>
            <w:r w:rsidR="004B474B" w:rsidRPr="004B474B">
              <w:rPr>
                <w:b w:val="0"/>
                <w:sz w:val="24"/>
                <w:szCs w:val="24"/>
              </w:rPr>
              <w:t>(Latest Version)</w:t>
            </w:r>
          </w:p>
        </w:tc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B8A7" w14:textId="426A4C13" w:rsidR="0042459B" w:rsidRDefault="006E2205" w:rsidP="00424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NVDA</w:t>
            </w:r>
          </w:p>
        </w:tc>
        <w:bookmarkStart w:id="11" w:name="_g35jzkvb6332" w:colFirst="0" w:colLast="0"/>
        <w:bookmarkEnd w:id="11"/>
      </w:tr>
      <w:tr w:rsidR="0042459B" w14:paraId="207317AF" w14:textId="77777777" w:rsidTr="00565575">
        <w:trPr>
          <w:trHeight w:val="131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55D1" w14:textId="1A77A095" w:rsidR="0042459B" w:rsidRDefault="0042459B" w:rsidP="00504D9C">
            <w:pPr>
              <w:pStyle w:val="Heading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Safari on iPhone (Latest Version)</w:t>
            </w:r>
          </w:p>
        </w:tc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F3F7" w14:textId="72561F83" w:rsidR="0042459B" w:rsidRDefault="0042459B" w:rsidP="00424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VoiceOver</w:t>
            </w:r>
          </w:p>
        </w:tc>
      </w:tr>
    </w:tbl>
    <w:p w14:paraId="55363EF3" w14:textId="77777777" w:rsidR="00123BB6" w:rsidRDefault="00123BB6">
      <w:pPr>
        <w:spacing w:after="160" w:line="259" w:lineRule="auto"/>
        <w:rPr>
          <w:rFonts w:ascii="Arial" w:eastAsia="Arial" w:hAnsi="Arial" w:cs="Arial"/>
          <w:b/>
          <w:sz w:val="36"/>
          <w:szCs w:val="36"/>
          <w:lang w:val="en-US" w:eastAsia="en-US"/>
        </w:rPr>
      </w:pPr>
      <w:bookmarkStart w:id="12" w:name="_xvdxpf5zn515" w:colFirst="0" w:colLast="0"/>
      <w:bookmarkEnd w:id="12"/>
      <w:r>
        <w:br w:type="page"/>
      </w:r>
    </w:p>
    <w:p w14:paraId="4904F01A" w14:textId="1272B27E" w:rsidR="00523EE6" w:rsidRDefault="00AA308E">
      <w:pPr>
        <w:pStyle w:val="Heading2"/>
      </w:pPr>
      <w:r>
        <w:lastRenderedPageBreak/>
        <w:t>Applicable Standards/Guidelines</w:t>
      </w:r>
    </w:p>
    <w:p w14:paraId="5D7BE52B" w14:textId="4D0683B9" w:rsidR="00523EE6" w:rsidRDefault="00AA30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report covers the degree of conformance for the following accessibility standard/guidelines:</w:t>
      </w:r>
    </w:p>
    <w:tbl>
      <w:tblPr>
        <w:tblStyle w:val="a0"/>
        <w:tblW w:w="9355" w:type="dxa"/>
        <w:tblInd w:w="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404"/>
        <w:gridCol w:w="2951"/>
      </w:tblGrid>
      <w:tr w:rsidR="00523EE6" w14:paraId="6476A4CD" w14:textId="77777777">
        <w:tc>
          <w:tcPr>
            <w:tcW w:w="6404" w:type="dxa"/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1386A6" w14:textId="375EDB0E" w:rsidR="00523EE6" w:rsidRDefault="00AA308E">
            <w:pPr>
              <w:pStyle w:val="Heading2"/>
              <w:rPr>
                <w:sz w:val="28"/>
                <w:szCs w:val="28"/>
              </w:rPr>
            </w:pPr>
            <w:bookmarkStart w:id="13" w:name="_2s8eyo1" w:colFirst="0" w:colLast="0"/>
            <w:bookmarkEnd w:id="13"/>
            <w:r>
              <w:rPr>
                <w:sz w:val="28"/>
                <w:szCs w:val="28"/>
              </w:rPr>
              <w:t>Standard/Guideline</w:t>
            </w:r>
          </w:p>
        </w:tc>
        <w:tc>
          <w:tcPr>
            <w:tcW w:w="2951" w:type="dxa"/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217AF4" w14:textId="1F8CDF8A" w:rsidR="00523EE6" w:rsidRDefault="00AA308E">
            <w:pPr>
              <w:pStyle w:val="Heading2"/>
              <w:rPr>
                <w:sz w:val="28"/>
                <w:szCs w:val="28"/>
              </w:rPr>
            </w:pPr>
            <w:bookmarkStart w:id="14" w:name="_17dp8vu" w:colFirst="0" w:colLast="0"/>
            <w:bookmarkEnd w:id="14"/>
            <w:r>
              <w:rPr>
                <w:sz w:val="28"/>
                <w:szCs w:val="28"/>
              </w:rPr>
              <w:t xml:space="preserve">Included </w:t>
            </w:r>
            <w:r w:rsidR="002B13E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 Report</w:t>
            </w:r>
          </w:p>
        </w:tc>
      </w:tr>
      <w:tr w:rsidR="00523EE6" w14:paraId="38E57C59" w14:textId="77777777">
        <w:tc>
          <w:tcPr>
            <w:tcW w:w="640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D92F72" w14:textId="59D372D2" w:rsidR="00523EE6" w:rsidRDefault="00AA308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Web Content Accessibility Guidelines 2.1 at </w:t>
            </w:r>
            <w:r>
              <w:rPr>
                <w:rFonts w:ascii="Arial" w:eastAsia="Arial" w:hAnsi="Arial" w:cs="Arial"/>
                <w:i/>
                <w:color w:val="0000FF"/>
                <w:u w:val="single"/>
              </w:rPr>
              <w:t>https://www.w3.org/TR/WCAG21/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02E7198" w14:textId="77777777" w:rsidR="00387538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 (Yes)</w:t>
            </w:r>
          </w:p>
          <w:p w14:paraId="20C8BAF3" w14:textId="77777777" w:rsidR="00387538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AA (Yes)</w:t>
            </w:r>
          </w:p>
          <w:p w14:paraId="5139FE81" w14:textId="4FB8B0E0" w:rsidR="00523EE6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AAA (No)</w:t>
            </w:r>
          </w:p>
        </w:tc>
      </w:tr>
    </w:tbl>
    <w:p w14:paraId="56E021DF" w14:textId="0FBB2AB3" w:rsidR="00523EE6" w:rsidRDefault="00AA308E">
      <w:pPr>
        <w:pStyle w:val="Heading2"/>
      </w:pPr>
      <w:bookmarkStart w:id="15" w:name="_1wa8ztwwj9j9" w:colFirst="0" w:colLast="0"/>
      <w:bookmarkEnd w:id="15"/>
      <w:r>
        <w:t>Terms</w:t>
      </w:r>
    </w:p>
    <w:p w14:paraId="6F80430C" w14:textId="6E4D7218" w:rsidR="00523EE6" w:rsidRDefault="00AA308E">
      <w:pPr>
        <w:pBdr>
          <w:top w:val="nil"/>
          <w:left w:val="nil"/>
          <w:bottom w:val="nil"/>
          <w:right w:val="nil"/>
          <w:between w:val="nil"/>
        </w:pBdr>
        <w:tabs>
          <w:tab w:val="center" w:pos="94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terms used in the Conformance Level information are defined as follows:</w:t>
      </w:r>
    </w:p>
    <w:p w14:paraId="269917CD" w14:textId="2C1EED0B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Supports</w:t>
      </w:r>
      <w:r>
        <w:rPr>
          <w:rFonts w:ascii="Arial" w:eastAsia="Arial" w:hAnsi="Arial" w:cs="Arial"/>
          <w:color w:val="000000"/>
        </w:rPr>
        <w:t>: The functionality of the product has at least one method that meets the criterion without known defects or meets with equivalent facilitation.</w:t>
      </w:r>
    </w:p>
    <w:p w14:paraId="5A32D170" w14:textId="39788F3F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</w:rPr>
        <w:t>Supports with Exception</w:t>
      </w:r>
      <w:r>
        <w:rPr>
          <w:rFonts w:ascii="Arial" w:eastAsia="Arial" w:hAnsi="Arial" w:cs="Arial"/>
          <w:color w:val="000000"/>
        </w:rPr>
        <w:t>: Some functionality of the product does not meet the criterion.</w:t>
      </w:r>
    </w:p>
    <w:p w14:paraId="6A9997D7" w14:textId="611C2BF7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Does Not Support</w:t>
      </w:r>
      <w:r>
        <w:rPr>
          <w:rFonts w:ascii="Arial" w:eastAsia="Arial" w:hAnsi="Arial" w:cs="Arial"/>
          <w:color w:val="000000"/>
        </w:rPr>
        <w:t>: The majority of product functionality does not meet the criterion.</w:t>
      </w:r>
    </w:p>
    <w:p w14:paraId="2163115D" w14:textId="10CF98E5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Not Applicable</w:t>
      </w:r>
      <w:r>
        <w:rPr>
          <w:rFonts w:ascii="Arial" w:eastAsia="Arial" w:hAnsi="Arial" w:cs="Arial"/>
          <w:color w:val="000000"/>
        </w:rPr>
        <w:t>: The criterion is not relevant to the product.</w:t>
      </w:r>
    </w:p>
    <w:p w14:paraId="709DD2BB" w14:textId="26912719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Not Evaluated</w:t>
      </w:r>
      <w:r>
        <w:rPr>
          <w:rFonts w:ascii="Arial Unicode MS" w:eastAsia="Arial Unicode MS" w:hAnsi="Arial Unicode MS" w:cs="Arial Unicode MS"/>
          <w:color w:val="000000"/>
        </w:rPr>
        <w:t xml:space="preserve">: </w:t>
      </w:r>
      <w:r w:rsidRPr="004E7815">
        <w:rPr>
          <w:rFonts w:ascii="Arial" w:eastAsia="Arial" w:hAnsi="Arial" w:cs="Arial"/>
          <w:color w:val="000000"/>
        </w:rPr>
        <w:t>The product has not been evaluated against the criterion</w:t>
      </w:r>
      <w:r>
        <w:rPr>
          <w:rFonts w:ascii="Arial Unicode MS" w:eastAsia="Arial Unicode MS" w:hAnsi="Arial Unicode MS" w:cs="Arial Unicode MS"/>
          <w:color w:val="000000"/>
        </w:rPr>
        <w:t>.</w:t>
      </w:r>
      <w:r>
        <w:br w:type="page"/>
      </w:r>
    </w:p>
    <w:p w14:paraId="71AA47BE" w14:textId="541932A3" w:rsidR="00523EE6" w:rsidRDefault="00AA308E">
      <w:pPr>
        <w:pStyle w:val="Heading3"/>
        <w:rPr>
          <w:rFonts w:ascii="Arial" w:eastAsia="Arial" w:hAnsi="Arial" w:cs="Arial"/>
          <w:b/>
          <w:color w:val="000000"/>
          <w:sz w:val="36"/>
          <w:szCs w:val="36"/>
        </w:rPr>
      </w:pPr>
      <w:bookmarkStart w:id="16" w:name="_26in1rg" w:colFirst="0" w:colLast="0"/>
      <w:bookmarkEnd w:id="16"/>
      <w:r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Table 1: Success Criteria, Level A</w:t>
      </w:r>
    </w:p>
    <w:p w14:paraId="2C8F2EF3" w14:textId="7504CC29" w:rsidR="00523EE6" w:rsidRDefault="00523EE6">
      <w:pPr>
        <w:rPr>
          <w:rFonts w:ascii="Arial" w:eastAsia="Arial" w:hAnsi="Arial" w:cs="Arial"/>
        </w:rPr>
      </w:pPr>
    </w:p>
    <w:tbl>
      <w:tblPr>
        <w:tblStyle w:val="a1"/>
        <w:tblW w:w="95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6"/>
        <w:gridCol w:w="1743"/>
        <w:gridCol w:w="4177"/>
      </w:tblGrid>
      <w:tr w:rsidR="00523EE6" w14:paraId="62DBBB75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08DB8D" w14:textId="62F5451D" w:rsidR="00523EE6" w:rsidRDefault="00AA308E">
            <w:pPr>
              <w:ind w:left="-15"/>
              <w:jc w:val="center"/>
              <w:rPr>
                <w:rFonts w:ascii="Arial" w:eastAsia="Arial" w:hAnsi="Arial" w:cs="Arial"/>
                <w:b/>
                <w:color w:val="0000FF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Criteria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DB5756" w14:textId="7003F5B0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Conformance Level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B25109" w14:textId="65B87240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Remarks and Explanations</w:t>
            </w:r>
          </w:p>
        </w:tc>
      </w:tr>
      <w:tr w:rsidR="00523EE6" w14:paraId="57E05B3D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B354A4" w14:textId="19906BB2" w:rsidR="00523EE6" w:rsidRDefault="00971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7" w:anchor="text-equiv-all">
              <w:r w:rsidR="00AA308E">
                <w:rPr>
                  <w:rFonts w:ascii="Arial" w:eastAsia="Arial" w:hAnsi="Arial" w:cs="Arial"/>
                  <w:b/>
                  <w:color w:val="0000FF"/>
                  <w:u w:val="single"/>
                </w:rPr>
                <w:t>1.1.1 Non-text Content</w:t>
              </w:r>
            </w:hyperlink>
            <w:r w:rsidR="00AA308E">
              <w:rPr>
                <w:rFonts w:ascii="Arial Unicode MS" w:eastAsia="Arial Unicode MS" w:hAnsi="Arial Unicode MS" w:cs="Arial Unicode MS"/>
              </w:rPr>
              <w:br/>
            </w:r>
            <w:r w:rsidR="00AA308E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C2E8F3" w14:textId="54DBBB7B" w:rsidR="00523EE6" w:rsidRPr="00FD60BF" w:rsidRDefault="0083422C">
            <w:pPr>
              <w:jc w:val="center"/>
              <w:rPr>
                <w:rFonts w:ascii="Arial" w:eastAsia="Arial" w:hAnsi="Arial" w:cs="Arial"/>
                <w:bCs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  <w:r w:rsidR="00691546">
              <w:rPr>
                <w:rFonts w:ascii="Arial" w:eastAsia="Arial" w:hAnsi="Arial" w:cs="Arial"/>
                <w:bCs/>
              </w:rPr>
              <w:t xml:space="preserve"> with Exception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D80355" w14:textId="763C7513" w:rsidR="00A164AF" w:rsidRPr="00A164AF" w:rsidRDefault="00A164AF" w:rsidP="00A164AF">
            <w:pPr>
              <w:rPr>
                <w:rFonts w:ascii="Arial" w:hAnsi="Arial" w:cs="Arial"/>
                <w:color w:val="000000"/>
              </w:rPr>
            </w:pPr>
            <w:r w:rsidRPr="00A164AF">
              <w:rPr>
                <w:rFonts w:ascii="Arial" w:hAnsi="Arial" w:cs="Arial"/>
                <w:color w:val="000000"/>
              </w:rPr>
              <w:t xml:space="preserve">Images in the </w:t>
            </w:r>
            <w:r w:rsidR="00F62C69">
              <w:rPr>
                <w:rFonts w:ascii="Arial" w:hAnsi="Arial" w:cs="Arial"/>
                <w:color w:val="000000"/>
              </w:rPr>
              <w:t>website</w:t>
            </w:r>
            <w:r w:rsidRPr="00A164AF">
              <w:rPr>
                <w:rFonts w:ascii="Arial" w:hAnsi="Arial" w:cs="Arial"/>
                <w:color w:val="000000"/>
              </w:rPr>
              <w:t xml:space="preserve"> contain</w:t>
            </w:r>
          </w:p>
          <w:p w14:paraId="77643120" w14:textId="77777777" w:rsidR="00106EBD" w:rsidRDefault="00A164AF" w:rsidP="003D0DB7">
            <w:pPr>
              <w:rPr>
                <w:rFonts w:ascii="Arial" w:hAnsi="Arial" w:cs="Arial"/>
                <w:color w:val="000000"/>
              </w:rPr>
            </w:pPr>
            <w:r w:rsidRPr="00A164AF">
              <w:rPr>
                <w:rFonts w:ascii="Arial" w:hAnsi="Arial" w:cs="Arial"/>
                <w:color w:val="000000"/>
              </w:rPr>
              <w:t>relevant alternative text.</w:t>
            </w:r>
          </w:p>
          <w:p w14:paraId="5A26C88E" w14:textId="77777777" w:rsidR="00691546" w:rsidRDefault="00691546" w:rsidP="003D0DB7">
            <w:pPr>
              <w:rPr>
                <w:rFonts w:ascii="Arial" w:hAnsi="Arial" w:cs="Arial"/>
                <w:color w:val="000000"/>
              </w:rPr>
            </w:pPr>
          </w:p>
          <w:p w14:paraId="3EE17794" w14:textId="77777777" w:rsidR="00691546" w:rsidRPr="00C40002" w:rsidRDefault="00691546" w:rsidP="003D0DB7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C40002">
              <w:rPr>
                <w:rFonts w:ascii="Arial" w:hAnsi="Arial" w:cs="Arial"/>
                <w:b/>
                <w:bCs/>
                <w:color w:val="000000"/>
                <w:u w:val="single"/>
              </w:rPr>
              <w:t>Exceptions include:</w:t>
            </w:r>
          </w:p>
          <w:p w14:paraId="3F79A8E1" w14:textId="49147DC3" w:rsidR="00691546" w:rsidRPr="00C40002" w:rsidRDefault="00691546" w:rsidP="00C4000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 w:rsidRPr="00C40002">
              <w:rPr>
                <w:rFonts w:ascii="Arial" w:hAnsi="Arial" w:cs="Arial"/>
                <w:color w:val="000000"/>
              </w:rPr>
              <w:t>Alternative text is missing for images on pages such as Pugh Centre property, The Edge property, Centre Court property</w:t>
            </w:r>
          </w:p>
          <w:p w14:paraId="25068E0C" w14:textId="77777777" w:rsidR="00691546" w:rsidRPr="00C40002" w:rsidRDefault="00691546" w:rsidP="00C4000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 w:rsidRPr="00C40002">
              <w:rPr>
                <w:rFonts w:ascii="Arial" w:hAnsi="Arial" w:cs="Arial"/>
                <w:color w:val="000000"/>
              </w:rPr>
              <w:t>Audio is missing for Captcha verification</w:t>
            </w:r>
            <w:r w:rsidR="00C40002" w:rsidRPr="00C40002">
              <w:rPr>
                <w:rFonts w:ascii="Arial" w:hAnsi="Arial" w:cs="Arial"/>
                <w:color w:val="000000"/>
              </w:rPr>
              <w:t xml:space="preserve"> on Pugh Centre property page</w:t>
            </w:r>
            <w:r w:rsidR="00C40002" w:rsidRPr="00C40002">
              <w:rPr>
                <w:rFonts w:ascii="Arial" w:hAnsi="Arial" w:cs="Arial"/>
                <w:color w:val="000000"/>
              </w:rPr>
              <w:br/>
            </w:r>
            <w:r w:rsidR="00C40002" w:rsidRPr="00C40002">
              <w:rPr>
                <w:rFonts w:ascii="Arial" w:hAnsi="Arial" w:cs="Arial"/>
                <w:i/>
                <w:iCs/>
                <w:color w:val="000000"/>
              </w:rPr>
              <w:t>[This is controlled by a third-party plugin Google Captcha]</w:t>
            </w:r>
          </w:p>
          <w:p w14:paraId="546F9628" w14:textId="7A0F9A54" w:rsidR="00C40002" w:rsidRPr="00C40002" w:rsidRDefault="00C40002" w:rsidP="00C4000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Insufficient alternative text provided on University Gateway property page.</w:t>
            </w:r>
          </w:p>
        </w:tc>
      </w:tr>
      <w:tr w:rsidR="00523EE6" w14:paraId="3371BA3E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1923C7" w14:textId="54804DE6" w:rsidR="00523EE6" w:rsidRDefault="00971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8" w:anchor="media-equiv-av-only-alt">
              <w:r w:rsidR="00AA308E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1.2.1 Audio-only and Video-only (Prerecorded)</w:t>
              </w:r>
            </w:hyperlink>
            <w:r w:rsidR="00AA308E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7E635B" w14:textId="3CAB5463" w:rsidR="00523EE6" w:rsidRPr="00EB4FC8" w:rsidRDefault="00F62C69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B680A3" w14:textId="2ACCCDEA" w:rsidR="00C33121" w:rsidRPr="00A86D80" w:rsidRDefault="00F62C69" w:rsidP="00A86D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  <w:r w:rsidR="003410E8">
              <w:rPr>
                <w:rFonts w:ascii="Arial" w:eastAsia="Arial" w:hAnsi="Arial" w:cs="Arial"/>
              </w:rPr>
              <w:t>audio</w:t>
            </w:r>
            <w:r>
              <w:rPr>
                <w:rFonts w:ascii="Arial" w:eastAsia="Arial" w:hAnsi="Arial" w:cs="Arial"/>
              </w:rPr>
              <w:t>-only</w:t>
            </w:r>
            <w:r w:rsidR="003410E8">
              <w:rPr>
                <w:rFonts w:ascii="Arial" w:eastAsia="Arial" w:hAnsi="Arial" w:cs="Arial"/>
              </w:rPr>
              <w:t xml:space="preserve"> or video</w:t>
            </w:r>
            <w:r>
              <w:rPr>
                <w:rFonts w:ascii="Arial" w:eastAsia="Arial" w:hAnsi="Arial" w:cs="Arial"/>
              </w:rPr>
              <w:t>-only</w:t>
            </w:r>
            <w:r w:rsidR="003410E8">
              <w:rPr>
                <w:rFonts w:ascii="Arial" w:eastAsia="Arial" w:hAnsi="Arial" w:cs="Arial"/>
              </w:rPr>
              <w:t xml:space="preserve"> content present in the </w:t>
            </w:r>
            <w:r>
              <w:rPr>
                <w:rFonts w:ascii="Arial" w:eastAsia="Arial" w:hAnsi="Arial" w:cs="Arial"/>
              </w:rPr>
              <w:t>website</w:t>
            </w:r>
            <w:r w:rsidR="00924317">
              <w:rPr>
                <w:rFonts w:ascii="Arial" w:eastAsia="Arial" w:hAnsi="Arial" w:cs="Arial"/>
              </w:rPr>
              <w:t>.</w:t>
            </w:r>
          </w:p>
        </w:tc>
      </w:tr>
      <w:tr w:rsidR="003541CC" w14:paraId="329E9708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02ABE0" w14:textId="092F309B" w:rsidR="003541CC" w:rsidRDefault="00971515" w:rsidP="003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9" w:anchor="media-equiv-caption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1.2.2 Captions (Prerecorded)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887190" w14:textId="179B13EA" w:rsidR="003541CC" w:rsidRDefault="00153BC2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Does Not </w:t>
            </w:r>
            <w:r w:rsidR="00163FA0">
              <w:rPr>
                <w:rFonts w:ascii="Arial" w:eastAsia="Arial" w:hAnsi="Arial" w:cs="Arial"/>
                <w:bCs/>
              </w:rPr>
              <w:t>Support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8E843A" w14:textId="1CE1C3C3" w:rsidR="003541CC" w:rsidRDefault="00163FA0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Captions are</w:t>
            </w:r>
            <w:r w:rsidR="00153BC2">
              <w:rPr>
                <w:rFonts w:ascii="Arial" w:eastAsia="Arial" w:hAnsi="Arial" w:cs="Arial"/>
              </w:rPr>
              <w:t xml:space="preserve"> not</w:t>
            </w:r>
            <w:r>
              <w:rPr>
                <w:rFonts w:ascii="Arial" w:eastAsia="Arial" w:hAnsi="Arial" w:cs="Arial"/>
              </w:rPr>
              <w:t xml:space="preserve"> provided for m</w:t>
            </w:r>
            <w:r w:rsidR="003541CC">
              <w:rPr>
                <w:rFonts w:ascii="Arial" w:eastAsia="Arial" w:hAnsi="Arial" w:cs="Arial"/>
              </w:rPr>
              <w:t>ultimedia content present in the website.</w:t>
            </w:r>
          </w:p>
          <w:p w14:paraId="2F6940E9" w14:textId="77777777" w:rsidR="00EC0A16" w:rsidRDefault="00EC0A16" w:rsidP="003541CC">
            <w:pPr>
              <w:rPr>
                <w:rFonts w:ascii="Arial" w:eastAsia="Arial" w:hAnsi="Arial" w:cs="Arial"/>
              </w:rPr>
            </w:pPr>
          </w:p>
          <w:p w14:paraId="05CAA238" w14:textId="09961F8A" w:rsidR="00EC0A16" w:rsidRPr="00153BC2" w:rsidRDefault="00153BC2" w:rsidP="003541CC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153BC2">
              <w:rPr>
                <w:rFonts w:ascii="Arial" w:eastAsia="Arial" w:hAnsi="Arial" w:cs="Arial"/>
                <w:b/>
                <w:bCs/>
                <w:u w:val="single"/>
              </w:rPr>
              <w:t>Instances</w:t>
            </w:r>
            <w:r w:rsidR="00EC0A16" w:rsidRPr="00153BC2">
              <w:rPr>
                <w:rFonts w:ascii="Arial" w:eastAsia="Arial" w:hAnsi="Arial" w:cs="Arial"/>
                <w:b/>
                <w:bCs/>
                <w:u w:val="single"/>
              </w:rPr>
              <w:t xml:space="preserve"> include:</w:t>
            </w:r>
          </w:p>
          <w:p w14:paraId="3F797C33" w14:textId="631FE2CA" w:rsidR="00EC0A16" w:rsidRPr="00153BC2" w:rsidRDefault="00153BC2" w:rsidP="00153BC2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 w:rsidRPr="00153BC2">
              <w:rPr>
                <w:rFonts w:ascii="Arial" w:eastAsia="Arial" w:hAnsi="Arial" w:cs="Arial"/>
              </w:rPr>
              <w:t>Captions are missing for video present on Dear Valued Customers page.</w:t>
            </w:r>
          </w:p>
        </w:tc>
      </w:tr>
      <w:tr w:rsidR="003541CC" w14:paraId="685D44E0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14D3F8" w14:textId="75018935" w:rsidR="003541CC" w:rsidRDefault="00971515" w:rsidP="003541CC">
            <w:pPr>
              <w:rPr>
                <w:rFonts w:ascii="Arial" w:eastAsia="Arial" w:hAnsi="Arial" w:cs="Arial"/>
              </w:rPr>
            </w:pPr>
            <w:hyperlink r:id="rId10" w:anchor="media-equiv-audio-desc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1.2.3 Audio Description or Media Alternative (Prerecorded)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147E32" w14:textId="0DE3585A" w:rsidR="003541CC" w:rsidRDefault="00153BC2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3A51B4" w14:textId="55C523DA" w:rsidR="003541CC" w:rsidRPr="003D0DB7" w:rsidRDefault="00153BC2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Audio description</w:t>
            </w:r>
            <w:r w:rsidR="002E6FD1">
              <w:rPr>
                <w:rFonts w:ascii="Arial" w:eastAsia="Arial" w:hAnsi="Arial" w:cs="Arial"/>
              </w:rPr>
              <w:t xml:space="preserve"> is</w:t>
            </w:r>
            <w:r w:rsidR="00163FA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not required</w:t>
            </w:r>
            <w:r w:rsidR="00163FA0">
              <w:rPr>
                <w:rFonts w:ascii="Arial" w:eastAsia="Arial" w:hAnsi="Arial" w:cs="Arial"/>
              </w:rPr>
              <w:t xml:space="preserve"> for multimedia content present in the website</w:t>
            </w:r>
            <w:r w:rsidR="003541CC">
              <w:rPr>
                <w:rFonts w:ascii="Arial" w:eastAsia="Arial" w:hAnsi="Arial" w:cs="Arial"/>
              </w:rPr>
              <w:t>.</w:t>
            </w:r>
          </w:p>
        </w:tc>
      </w:tr>
      <w:tr w:rsidR="003541CC" w14:paraId="1EE498FF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282116" w14:textId="7B6B736A" w:rsidR="003541CC" w:rsidRPr="00C44C1F" w:rsidRDefault="00971515" w:rsidP="003541CC">
            <w:pPr>
              <w:rPr>
                <w:rFonts w:ascii="Arial" w:eastAsia="Arial" w:hAnsi="Arial" w:cs="Arial"/>
              </w:rPr>
            </w:pPr>
            <w:hyperlink r:id="rId11" w:anchor="content-structure-separation-programmatic">
              <w:r w:rsidR="003541CC"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1.3.1 Info and Relationships</w:t>
              </w:r>
            </w:hyperlink>
            <w:r w:rsidR="003541CC" w:rsidRPr="00C44C1F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8A2F6B" w14:textId="33CC62A3" w:rsidR="003541CC" w:rsidRPr="00C44C1F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C44C1F">
              <w:rPr>
                <w:rFonts w:ascii="Arial" w:eastAsia="Arial" w:hAnsi="Arial" w:cs="Arial"/>
                <w:bCs/>
              </w:rPr>
              <w:t>Supports</w:t>
            </w:r>
            <w:r w:rsidR="008F05AD">
              <w:rPr>
                <w:rFonts w:ascii="Arial" w:eastAsia="Arial" w:hAnsi="Arial" w:cs="Arial"/>
                <w:bCs/>
              </w:rPr>
              <w:t xml:space="preserve"> with Exception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47F4EB" w14:textId="77777777" w:rsidR="003541CC" w:rsidRDefault="00B20FEB" w:rsidP="00B20FE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</w:rPr>
              <w:t>The</w:t>
            </w:r>
            <w:r w:rsidR="003541CC" w:rsidRPr="00C44C1F">
              <w:rPr>
                <w:rFonts w:ascii="Arial" w:eastAsia="Arial" w:hAnsi="Arial" w:cs="Arial"/>
              </w:rPr>
              <w:t xml:space="preserve"> </w:t>
            </w:r>
            <w:r w:rsidR="00C44C1F">
              <w:rPr>
                <w:rFonts w:ascii="Arial" w:eastAsia="Arial" w:hAnsi="Arial" w:cs="Arial"/>
              </w:rPr>
              <w:t xml:space="preserve">website </w:t>
            </w:r>
            <w:r w:rsidR="003541CC" w:rsidRPr="00C44C1F">
              <w:rPr>
                <w:rFonts w:ascii="Arial" w:eastAsia="Arial" w:hAnsi="Arial" w:cs="Arial"/>
              </w:rPr>
              <w:t xml:space="preserve">has consistent headers and global table structures to establish clear information and relationships within the website. Screen readers properly identify most of the information available in the </w:t>
            </w:r>
            <w:r w:rsidR="00B362AC" w:rsidRPr="00C44C1F">
              <w:rPr>
                <w:rFonts w:ascii="Arial" w:eastAsia="Arial" w:hAnsi="Arial" w:cs="Arial"/>
              </w:rPr>
              <w:t>website</w:t>
            </w:r>
            <w:r w:rsidR="003541CC" w:rsidRPr="00C44C1F">
              <w:rPr>
                <w:rFonts w:ascii="Arial" w:eastAsia="Arial" w:hAnsi="Arial" w:cs="Arial"/>
              </w:rPr>
              <w:t xml:space="preserve">. Visually impaired users are easily able to perceive the </w:t>
            </w:r>
            <w:r w:rsidR="003541CC" w:rsidRPr="00C44C1F">
              <w:rPr>
                <w:rFonts w:ascii="Arial" w:eastAsia="Arial" w:hAnsi="Arial" w:cs="Arial"/>
              </w:rPr>
              <w:lastRenderedPageBreak/>
              <w:t>relationships between a particular element and its role.</w:t>
            </w:r>
            <w:r w:rsidR="003541CC" w:rsidRPr="00B20FE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0EE1D3BC" w14:textId="77777777" w:rsidR="008F05AD" w:rsidRDefault="008F05AD" w:rsidP="00B20FE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60426376" w14:textId="77777777" w:rsidR="008F05AD" w:rsidRPr="008F05AD" w:rsidRDefault="008F05AD" w:rsidP="00B20FEB">
            <w:pPr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</w:pPr>
            <w:r w:rsidRPr="008F05AD"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>Exceptions include:</w:t>
            </w:r>
          </w:p>
          <w:p w14:paraId="135D8FD0" w14:textId="76276273" w:rsidR="008F05AD" w:rsidRPr="008F05AD" w:rsidRDefault="008F05AD" w:rsidP="008F05AD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 w:rsidRPr="008F05AD">
              <w:rPr>
                <w:rFonts w:ascii="Arial" w:eastAsia="Arial" w:hAnsi="Arial" w:cs="Arial"/>
              </w:rPr>
              <w:t>Table not implemented for date-picker on Photo Upload Form page</w:t>
            </w:r>
            <w:r w:rsidR="00910AD5">
              <w:rPr>
                <w:rFonts w:ascii="Arial" w:eastAsia="Arial" w:hAnsi="Arial" w:cs="Arial"/>
              </w:rPr>
              <w:br/>
            </w:r>
            <w:r w:rsidR="00910AD5" w:rsidRPr="00C40002">
              <w:rPr>
                <w:rFonts w:ascii="Arial" w:hAnsi="Arial" w:cs="Arial"/>
                <w:i/>
                <w:iCs/>
                <w:color w:val="000000"/>
              </w:rPr>
              <w:t xml:space="preserve">[This is controlled by a third-party plugin </w:t>
            </w:r>
            <w:r w:rsidR="00910AD5">
              <w:rPr>
                <w:rFonts w:ascii="Arial" w:hAnsi="Arial" w:cs="Arial"/>
                <w:i/>
                <w:iCs/>
                <w:color w:val="000000"/>
              </w:rPr>
              <w:t>WP Forms</w:t>
            </w:r>
            <w:r w:rsidR="00910AD5" w:rsidRPr="00C40002"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  <w:p w14:paraId="009C483A" w14:textId="10A4C2CE" w:rsidR="008F05AD" w:rsidRPr="008F05AD" w:rsidRDefault="008F05AD" w:rsidP="008F05AD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 w:rsidRPr="008F05AD">
              <w:rPr>
                <w:rFonts w:ascii="Arial" w:eastAsia="Arial" w:hAnsi="Arial" w:cs="Arial"/>
              </w:rPr>
              <w:t>‘Time’ options read incorrectly by screen reader on Photo Upload Form page</w:t>
            </w:r>
            <w:r w:rsidR="00910AD5">
              <w:rPr>
                <w:rFonts w:ascii="Arial" w:eastAsia="Arial" w:hAnsi="Arial" w:cs="Arial"/>
              </w:rPr>
              <w:br/>
            </w:r>
            <w:r w:rsidR="00910AD5" w:rsidRPr="00C40002">
              <w:rPr>
                <w:rFonts w:ascii="Arial" w:hAnsi="Arial" w:cs="Arial"/>
                <w:i/>
                <w:iCs/>
                <w:color w:val="000000"/>
              </w:rPr>
              <w:t xml:space="preserve">[This is controlled by a third-party plugin </w:t>
            </w:r>
            <w:r w:rsidR="00910AD5">
              <w:rPr>
                <w:rFonts w:ascii="Arial" w:hAnsi="Arial" w:cs="Arial"/>
                <w:i/>
                <w:iCs/>
                <w:color w:val="000000"/>
              </w:rPr>
              <w:t>WP Forms</w:t>
            </w:r>
            <w:r w:rsidR="00910AD5" w:rsidRPr="00C40002"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  <w:p w14:paraId="6EB4887A" w14:textId="19435500" w:rsidR="008F05AD" w:rsidRPr="008F05AD" w:rsidRDefault="008F05AD" w:rsidP="008F05AD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 w:rsidRPr="008F05AD">
              <w:rPr>
                <w:rFonts w:ascii="Arial" w:eastAsia="Arial" w:hAnsi="Arial" w:cs="Arial"/>
              </w:rPr>
              <w:t>Unnecessary content announced by screen reader on Home page</w:t>
            </w:r>
            <w:r w:rsidR="00910AD5">
              <w:rPr>
                <w:rFonts w:ascii="Arial" w:eastAsia="Arial" w:hAnsi="Arial" w:cs="Arial"/>
              </w:rPr>
              <w:br/>
            </w:r>
            <w:r w:rsidR="00910AD5" w:rsidRPr="00C40002">
              <w:rPr>
                <w:rFonts w:ascii="Arial" w:hAnsi="Arial" w:cs="Arial"/>
                <w:i/>
                <w:iCs/>
                <w:color w:val="000000"/>
              </w:rPr>
              <w:t xml:space="preserve">[This is controlled by a third-party plugin </w:t>
            </w:r>
            <w:r w:rsidR="00910AD5">
              <w:rPr>
                <w:rFonts w:ascii="Arial" w:hAnsi="Arial" w:cs="Arial"/>
                <w:i/>
                <w:iCs/>
                <w:color w:val="000000"/>
              </w:rPr>
              <w:t>Popup Builder</w:t>
            </w:r>
            <w:r w:rsidR="00910AD5" w:rsidRPr="00C40002"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</w:tc>
      </w:tr>
      <w:tr w:rsidR="003541CC" w14:paraId="21D27C83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CE3F09" w14:textId="258C7CA7" w:rsidR="003541CC" w:rsidRDefault="00971515" w:rsidP="003541CC">
            <w:pPr>
              <w:rPr>
                <w:rFonts w:ascii="Arial" w:eastAsia="Arial" w:hAnsi="Arial" w:cs="Arial"/>
              </w:rPr>
            </w:pPr>
            <w:hyperlink r:id="rId12" w:anchor="content-structure-separation-sequenc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1.3.2 Meaningful Sequence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551249" w14:textId="143788D1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AB6870" w14:textId="1F0E88AB" w:rsidR="003541CC" w:rsidRPr="00B255A6" w:rsidRDefault="003541CC" w:rsidP="00B25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Sequence of content present in the </w:t>
            </w:r>
            <w:r w:rsidR="00A24740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is meaningful and appropriate and does not affect the meaning of the provided content.</w:t>
            </w:r>
          </w:p>
        </w:tc>
      </w:tr>
      <w:tr w:rsidR="003541CC" w14:paraId="59238078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FF6FAE" w14:textId="1996E1B8" w:rsidR="003541CC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13" w:anchor="content-structure-separation-understanding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1.3.3 Sensory Characteristics</w:t>
              </w:r>
            </w:hyperlink>
            <w:r w:rsidR="003541CC">
              <w:rPr>
                <w:rFonts w:ascii="Arial" w:eastAsia="Arial" w:hAnsi="Arial" w:cs="Arial"/>
                <w:b/>
              </w:rPr>
              <w:t xml:space="preserve"> </w:t>
            </w:r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6C21A1" w14:textId="4D7AE931" w:rsidR="003541CC" w:rsidRDefault="00A66F20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52F8E7" w14:textId="08E3C17F" w:rsidR="003541CC" w:rsidRPr="00924317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information is present in </w:t>
            </w:r>
            <w:r w:rsidR="00A66F20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which is based on sensory characteristics such as shape, size, location, sound etc.</w:t>
            </w:r>
          </w:p>
        </w:tc>
      </w:tr>
      <w:tr w:rsidR="003541CC" w14:paraId="76481ACD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047188" w14:textId="4C5E1B85" w:rsidR="003541CC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14" w:anchor="visual-audio-contrast-without-color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 Use of Color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844480" w14:textId="594CE810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44B106" w14:textId="1AA48F6D" w:rsidR="003541CC" w:rsidRPr="006C0941" w:rsidRDefault="003541CC" w:rsidP="003541CC">
            <w:pPr>
              <w:rPr>
                <w:rFonts w:ascii="Arial" w:eastAsia="Arial" w:hAnsi="Arial" w:cs="Arial"/>
              </w:rPr>
            </w:pPr>
            <w:r w:rsidRPr="00C60E92">
              <w:rPr>
                <w:rFonts w:ascii="Arial" w:eastAsia="Arial" w:hAnsi="Arial" w:cs="Arial"/>
              </w:rPr>
              <w:t>Color is not used as the only visual means of conveying information, indicating an action, prompting a response, or distinguishing a visual element.</w:t>
            </w:r>
          </w:p>
        </w:tc>
      </w:tr>
      <w:tr w:rsidR="003541CC" w14:paraId="69AB929B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3932B1" w14:textId="3B568496" w:rsidR="003541CC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15" w:anchor="visual-audio-contrast-dis-audio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1.4.2 Audio Control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5A92D4" w14:textId="0DB580C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BFC9C0" w14:textId="106E169D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audio content present on the website that plays automatically for more than 3 seconds.</w:t>
            </w:r>
          </w:p>
        </w:tc>
      </w:tr>
      <w:tr w:rsidR="003541CC" w14:paraId="022BE926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242590" w14:textId="4162E10E" w:rsidR="003541CC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16" w:anchor="keyboard-operation-keyboard-operabl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2.1.1 Keyboard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C1FCAC" w14:textId="42F0C747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  <w:r w:rsidR="00CF4466">
              <w:rPr>
                <w:rFonts w:ascii="Arial" w:eastAsia="Arial" w:hAnsi="Arial" w:cs="Arial"/>
                <w:bCs/>
              </w:rPr>
              <w:t xml:space="preserve"> with Exception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C211ED" w14:textId="77777777" w:rsidR="003541CC" w:rsidRDefault="003541CC" w:rsidP="00C24F28">
            <w:pPr>
              <w:rPr>
                <w:rFonts w:ascii="Arial" w:eastAsia="Arial" w:hAnsi="Arial" w:cs="Arial"/>
              </w:rPr>
            </w:pPr>
            <w:r w:rsidRPr="002748F7">
              <w:rPr>
                <w:rFonts w:ascii="Arial" w:eastAsia="Arial" w:hAnsi="Arial" w:cs="Arial"/>
              </w:rPr>
              <w:t xml:space="preserve">The </w:t>
            </w:r>
            <w:r w:rsidR="0099682F">
              <w:rPr>
                <w:rFonts w:ascii="Arial" w:eastAsia="Arial" w:hAnsi="Arial" w:cs="Arial"/>
              </w:rPr>
              <w:t>website</w:t>
            </w:r>
            <w:r w:rsidRPr="002748F7">
              <w:rPr>
                <w:rFonts w:ascii="Arial" w:eastAsia="Arial" w:hAnsi="Arial" w:cs="Arial"/>
              </w:rPr>
              <w:t xml:space="preserve"> supports standard </w:t>
            </w:r>
            <w:r w:rsidRPr="008516ED">
              <w:rPr>
                <w:rFonts w:ascii="Arial" w:eastAsia="Arial" w:hAnsi="Arial" w:cs="Arial"/>
              </w:rPr>
              <w:t>keyboard navigation and input functions (</w:t>
            </w:r>
            <w:r>
              <w:rPr>
                <w:rFonts w:ascii="Arial" w:eastAsia="Arial" w:hAnsi="Arial" w:cs="Arial"/>
              </w:rPr>
              <w:t>including</w:t>
            </w:r>
            <w:r w:rsidRPr="008516E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swiping</w:t>
            </w:r>
            <w:r w:rsidRPr="008516ED">
              <w:rPr>
                <w:rFonts w:ascii="Arial" w:eastAsia="Arial" w:hAnsi="Arial" w:cs="Arial"/>
              </w:rPr>
              <w:t xml:space="preserve"> to move between input fields, and pressing [</w:t>
            </w:r>
            <w:r>
              <w:rPr>
                <w:rFonts w:ascii="Arial" w:eastAsia="Arial" w:hAnsi="Arial" w:cs="Arial"/>
              </w:rPr>
              <w:t>Double tap</w:t>
            </w:r>
            <w:r w:rsidRPr="008516ED">
              <w:rPr>
                <w:rFonts w:ascii="Arial" w:eastAsia="Arial" w:hAnsi="Arial" w:cs="Arial"/>
              </w:rPr>
              <w:t>] to make selections).</w:t>
            </w:r>
          </w:p>
          <w:p w14:paraId="66BBD0FE" w14:textId="77777777" w:rsidR="00CF4466" w:rsidRDefault="00CF4466" w:rsidP="00C24F28">
            <w:pPr>
              <w:rPr>
                <w:rFonts w:ascii="Arial" w:eastAsia="Arial" w:hAnsi="Arial" w:cs="Arial"/>
              </w:rPr>
            </w:pPr>
          </w:p>
          <w:p w14:paraId="6CE76429" w14:textId="77777777" w:rsidR="00CF4466" w:rsidRPr="00495B9E" w:rsidRDefault="00CF4466" w:rsidP="00C24F28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495B9E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2392684B" w14:textId="77777777" w:rsidR="00CF4466" w:rsidRPr="00495B9E" w:rsidRDefault="00CF4466" w:rsidP="00495B9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495B9E">
              <w:rPr>
                <w:rFonts w:ascii="Arial" w:eastAsia="Arial" w:hAnsi="Arial" w:cs="Arial"/>
              </w:rPr>
              <w:lastRenderedPageBreak/>
              <w:t>Keyboard</w:t>
            </w:r>
            <w:r w:rsidRPr="00495B9E">
              <w:rPr>
                <w:rFonts w:ascii="Arial" w:eastAsia="Arial" w:hAnsi="Arial" w:cs="Arial"/>
              </w:rPr>
              <w:t xml:space="preserve"> focus is not moving to page up/down, zoom buttons and social media icons</w:t>
            </w:r>
            <w:r w:rsidRPr="00495B9E">
              <w:rPr>
                <w:rFonts w:ascii="Arial" w:eastAsia="Arial" w:hAnsi="Arial" w:cs="Arial"/>
              </w:rPr>
              <w:t xml:space="preserve"> on Student Availability List page</w:t>
            </w:r>
            <w:r w:rsidRPr="00495B9E">
              <w:rPr>
                <w:rFonts w:ascii="Arial" w:eastAsia="Arial" w:hAnsi="Arial" w:cs="Arial"/>
              </w:rPr>
              <w:br/>
            </w:r>
            <w:r w:rsidRPr="00495B9E">
              <w:rPr>
                <w:rFonts w:ascii="Arial" w:hAnsi="Arial" w:cs="Arial"/>
                <w:i/>
                <w:iCs/>
                <w:color w:val="000000"/>
              </w:rPr>
              <w:t>[This is controlled by a third-party plugin P</w:t>
            </w:r>
            <w:r w:rsidRPr="00495B9E">
              <w:rPr>
                <w:rFonts w:ascii="Arial" w:hAnsi="Arial" w:cs="Arial"/>
                <w:i/>
                <w:iCs/>
                <w:color w:val="000000"/>
              </w:rPr>
              <w:t>DF Viewer</w:t>
            </w:r>
            <w:r w:rsidRPr="00495B9E"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  <w:p w14:paraId="1F234F06" w14:textId="77777777" w:rsidR="00CF4466" w:rsidRPr="00495B9E" w:rsidRDefault="00CF4466" w:rsidP="00495B9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495B9E">
              <w:rPr>
                <w:rFonts w:ascii="Arial" w:hAnsi="Arial" w:cs="Arial"/>
                <w:color w:val="000000"/>
              </w:rPr>
              <w:t xml:space="preserve">Keyboard </w:t>
            </w:r>
            <w:r w:rsidRPr="00495B9E">
              <w:rPr>
                <w:rFonts w:ascii="Arial" w:hAnsi="Arial" w:cs="Arial"/>
                <w:color w:val="000000"/>
              </w:rPr>
              <w:t>focus is not moving to month and year on calendar</w:t>
            </w:r>
            <w:r w:rsidRPr="00495B9E">
              <w:rPr>
                <w:rFonts w:ascii="Arial" w:hAnsi="Arial" w:cs="Arial"/>
                <w:color w:val="000000"/>
              </w:rPr>
              <w:t xml:space="preserve"> on </w:t>
            </w:r>
            <w:r w:rsidR="001940F3" w:rsidRPr="00495B9E">
              <w:rPr>
                <w:rFonts w:ascii="Arial" w:hAnsi="Arial" w:cs="Arial"/>
                <w:color w:val="000000"/>
              </w:rPr>
              <w:t>Photo Upload Form page</w:t>
            </w:r>
            <w:r w:rsidR="001940F3" w:rsidRPr="00495B9E">
              <w:rPr>
                <w:rFonts w:ascii="Arial" w:hAnsi="Arial" w:cs="Arial"/>
                <w:color w:val="000000"/>
              </w:rPr>
              <w:br/>
            </w:r>
            <w:r w:rsidR="001940F3" w:rsidRPr="00495B9E">
              <w:rPr>
                <w:rFonts w:ascii="Arial" w:hAnsi="Arial" w:cs="Arial"/>
                <w:i/>
                <w:iCs/>
                <w:color w:val="000000"/>
              </w:rPr>
              <w:t xml:space="preserve">[This is controlled by a third-party plugin </w:t>
            </w:r>
            <w:r w:rsidR="001940F3" w:rsidRPr="00495B9E">
              <w:rPr>
                <w:rFonts w:ascii="Arial" w:hAnsi="Arial" w:cs="Arial"/>
                <w:i/>
                <w:iCs/>
                <w:color w:val="000000"/>
              </w:rPr>
              <w:t>Flatpickr Calendar</w:t>
            </w:r>
            <w:r w:rsidR="001940F3" w:rsidRPr="00495B9E"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  <w:p w14:paraId="44476649" w14:textId="19E80013" w:rsidR="001940F3" w:rsidRPr="00495B9E" w:rsidRDefault="001940F3" w:rsidP="00495B9E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 w:rsidRPr="00495B9E">
              <w:rPr>
                <w:rFonts w:ascii="Arial" w:eastAsia="Arial" w:hAnsi="Arial" w:cs="Arial"/>
              </w:rPr>
              <w:t>Submenu such as 'Student Apartment &amp; Homes' are not accessible using arrow keys</w:t>
            </w:r>
            <w:r w:rsidRPr="00495B9E">
              <w:rPr>
                <w:rFonts w:ascii="Arial" w:eastAsia="Arial" w:hAnsi="Arial" w:cs="Arial"/>
              </w:rPr>
              <w:br/>
            </w:r>
            <w:r w:rsidRPr="00495B9E">
              <w:rPr>
                <w:rFonts w:ascii="Arial" w:hAnsi="Arial" w:cs="Arial"/>
                <w:i/>
                <w:iCs/>
                <w:color w:val="000000"/>
              </w:rPr>
              <w:t xml:space="preserve">[This is controlled by a third-party plugin </w:t>
            </w:r>
            <w:r w:rsidR="00495B9E">
              <w:rPr>
                <w:rFonts w:ascii="Arial" w:hAnsi="Arial" w:cs="Arial"/>
                <w:i/>
                <w:iCs/>
                <w:color w:val="000000"/>
              </w:rPr>
              <w:t>Sperfish Menu</w:t>
            </w:r>
            <w:r w:rsidRPr="00495B9E"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</w:tc>
      </w:tr>
      <w:tr w:rsidR="003541CC" w14:paraId="33DBE0C3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9BF61F" w14:textId="36FCA95A" w:rsidR="003541CC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17" w:anchor="keyboard-operation-trapping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2.1.2 No Keyboard Trap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3E009F" w14:textId="2A19D43F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  <w:r w:rsidR="008F05AD">
              <w:rPr>
                <w:rFonts w:ascii="Arial" w:eastAsia="Arial" w:hAnsi="Arial" w:cs="Arial"/>
              </w:rPr>
              <w:t xml:space="preserve"> with Exception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07D51F" w14:textId="77777777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Keyboard focus is moving sequentially throughout the website without the focus getting trapped in any section and it is convenient to access the functionality.</w:t>
            </w:r>
          </w:p>
          <w:p w14:paraId="5ADAE989" w14:textId="77777777" w:rsidR="008F05AD" w:rsidRDefault="008F05AD" w:rsidP="003541CC">
            <w:pPr>
              <w:rPr>
                <w:rFonts w:ascii="Arial" w:eastAsia="Arial" w:hAnsi="Arial" w:cs="Arial"/>
              </w:rPr>
            </w:pPr>
          </w:p>
          <w:p w14:paraId="053477D0" w14:textId="77777777" w:rsidR="008F05AD" w:rsidRPr="00910AD5" w:rsidRDefault="008F05AD" w:rsidP="003541CC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910AD5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28AA99D2" w14:textId="4AFECE67" w:rsidR="008F05AD" w:rsidRPr="00910AD5" w:rsidRDefault="008F05AD" w:rsidP="00910AD5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 w:rsidRPr="00910AD5">
              <w:rPr>
                <w:rFonts w:ascii="Arial" w:eastAsia="Arial" w:hAnsi="Arial" w:cs="Arial"/>
              </w:rPr>
              <w:t>Focus is stuck on radio buttons when navigating using VoiceOver</w:t>
            </w:r>
            <w:r w:rsidR="00910AD5" w:rsidRPr="00910AD5">
              <w:rPr>
                <w:rFonts w:ascii="Arial" w:eastAsia="Arial" w:hAnsi="Arial" w:cs="Arial"/>
              </w:rPr>
              <w:t xml:space="preserve"> on Rental Application SCDP page</w:t>
            </w:r>
            <w:r w:rsidR="00CF4466">
              <w:rPr>
                <w:rFonts w:ascii="Arial" w:eastAsia="Arial" w:hAnsi="Arial" w:cs="Arial"/>
              </w:rPr>
              <w:br/>
            </w:r>
            <w:r w:rsidR="00CF4466" w:rsidRPr="00C40002">
              <w:rPr>
                <w:rFonts w:ascii="Arial" w:hAnsi="Arial" w:cs="Arial"/>
                <w:i/>
                <w:iCs/>
                <w:color w:val="000000"/>
              </w:rPr>
              <w:t xml:space="preserve">[This is controlled by a third-party plugin </w:t>
            </w:r>
            <w:r w:rsidR="00CF4466">
              <w:rPr>
                <w:rFonts w:ascii="Arial" w:hAnsi="Arial" w:cs="Arial"/>
                <w:i/>
                <w:iCs/>
                <w:color w:val="000000"/>
              </w:rPr>
              <w:t>WP Forms</w:t>
            </w:r>
            <w:r w:rsidR="00CF4466" w:rsidRPr="00C40002"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</w:tc>
      </w:tr>
      <w:tr w:rsidR="003541CC" w14:paraId="4A12C546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4A59A8" w14:textId="3D4F9B20" w:rsidR="003541CC" w:rsidRDefault="00971515" w:rsidP="003541CC">
            <w:pPr>
              <w:rPr>
                <w:rFonts w:ascii="Arial" w:eastAsia="Arial" w:hAnsi="Arial" w:cs="Arial"/>
              </w:rPr>
            </w:pPr>
            <w:hyperlink r:id="rId18" w:anchor="character-key-shortcut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2.1.4 Character Key Shortcuts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5E3A13" w14:textId="07896761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E6E603" w14:textId="2718C462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shortcut keys are working with the screen reader which are active only on focus, or have a mechanism to turn them off or remap them.</w:t>
            </w:r>
          </w:p>
        </w:tc>
      </w:tr>
      <w:tr w:rsidR="003541CC" w14:paraId="58FBAB5D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26F382" w14:textId="6982D81B" w:rsidR="003541CC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19" w:anchor="time-limits-required-behavior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2.2.1 Timing Adjustable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589D56" w14:textId="2225ACCC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98E7A6" w14:textId="02479F55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is no such activity present in the </w:t>
            </w:r>
            <w:r w:rsidR="0045222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where time needs to be adjusted or extended.</w:t>
            </w:r>
          </w:p>
        </w:tc>
      </w:tr>
      <w:tr w:rsidR="003541CC" w14:paraId="5A7DD888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E9E361" w14:textId="4E1C7485" w:rsidR="003541CC" w:rsidRDefault="00971515" w:rsidP="003541CC">
            <w:pPr>
              <w:rPr>
                <w:rFonts w:ascii="Arial" w:eastAsia="Arial" w:hAnsi="Arial" w:cs="Arial"/>
              </w:rPr>
            </w:pPr>
            <w:hyperlink r:id="rId20" w:anchor="time-limits-paus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2.2.2 Pause, Stop, Hide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C4DCDA" w14:textId="61B059B1" w:rsidR="003541CC" w:rsidRDefault="00495B9E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595E28" w14:textId="2DA233F9" w:rsidR="003541CC" w:rsidRPr="001245C7" w:rsidRDefault="00495B9E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Mechanism provided </w:t>
            </w:r>
            <w:r w:rsidR="000778F0">
              <w:rPr>
                <w:rFonts w:ascii="Arial" w:eastAsia="Arial" w:hAnsi="Arial" w:cs="Arial"/>
              </w:rPr>
              <w:t>to stop, pause or hide</w:t>
            </w:r>
            <w:r>
              <w:rPr>
                <w:rFonts w:ascii="Arial" w:eastAsia="Arial" w:hAnsi="Arial" w:cs="Arial"/>
              </w:rPr>
              <w:t xml:space="preserve"> moving content</w:t>
            </w:r>
            <w:r>
              <w:rPr>
                <w:rFonts w:ascii="Arial" w:eastAsia="Arial" w:hAnsi="Arial" w:cs="Arial"/>
              </w:rPr>
              <w:t xml:space="preserve"> in website.</w:t>
            </w:r>
          </w:p>
        </w:tc>
      </w:tr>
      <w:tr w:rsidR="003541CC" w14:paraId="02A059EC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E8B57F" w14:textId="4A7760DD" w:rsidR="003541CC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21" w:anchor="seizure-does-not-violat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2.3.1 Three Flashes or Below Threshold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8785AF" w14:textId="28C6CC12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203510" w14:textId="24A1A812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is no flashing content present </w:t>
            </w:r>
            <w:r w:rsidR="0045222E">
              <w:rPr>
                <w:rFonts w:ascii="Arial" w:eastAsia="Arial" w:hAnsi="Arial" w:cs="Arial"/>
              </w:rPr>
              <w:t>in the website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3541CC" w14:paraId="1E0DD2E3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A65234" w14:textId="34AEF5AC" w:rsidR="003541CC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22" w:anchor="navigation-mechanisms-skip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2.4.1 Bypass Blocks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AC79D2" w14:textId="1DC1B271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B710D7" w14:textId="0E62DD17" w:rsidR="003541CC" w:rsidRPr="001245C7" w:rsidRDefault="00B42CF8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Bypass mechanism for skipping to main content is implemented</w:t>
            </w:r>
            <w:r w:rsidR="003541CC" w:rsidRPr="00F74E0D">
              <w:rPr>
                <w:rFonts w:ascii="Arial" w:eastAsia="Arial" w:hAnsi="Arial" w:cs="Arial"/>
              </w:rPr>
              <w:t>.</w:t>
            </w:r>
          </w:p>
        </w:tc>
      </w:tr>
      <w:tr w:rsidR="003541CC" w14:paraId="72890A19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600C95" w14:textId="26F20B38" w:rsidR="003541CC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23" w:anchor="navigation-mechanisms-titl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2.4.2 Page Titled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CF79DB" w14:textId="10DD3A5F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82BC92" w14:textId="144EDB01" w:rsidR="003541CC" w:rsidRPr="001245C7" w:rsidRDefault="00B42CF8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Descriptive and correct page titles are present for pages throughout the website.</w:t>
            </w:r>
          </w:p>
        </w:tc>
      </w:tr>
      <w:tr w:rsidR="003541CC" w14:paraId="33E20A26" w14:textId="77777777" w:rsidTr="00C60E92">
        <w:trPr>
          <w:trHeight w:val="114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5551DA" w14:textId="2EA52728" w:rsidR="003541CC" w:rsidRPr="00C44C1F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24" w:anchor="navigation-mechanisms-focus-order">
              <w:r w:rsidR="003541CC"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2.4.3 Focus Order</w:t>
              </w:r>
            </w:hyperlink>
            <w:r w:rsidR="003541CC" w:rsidRPr="00C44C1F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A31D9E7" w14:textId="78F6EC19" w:rsidR="003541CC" w:rsidRPr="00C44C1F" w:rsidRDefault="00951E92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  <w:r w:rsidR="00495B9E">
              <w:rPr>
                <w:rFonts w:ascii="Arial" w:eastAsia="Arial" w:hAnsi="Arial" w:cs="Arial"/>
                <w:bCs/>
              </w:rPr>
              <w:t xml:space="preserve"> with Exception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AEF86F" w14:textId="77777777" w:rsidR="0042459B" w:rsidRDefault="003541CC" w:rsidP="00951E92">
            <w:pPr>
              <w:rPr>
                <w:rFonts w:ascii="Arial" w:eastAsia="Arial" w:hAnsi="Arial" w:cs="Arial"/>
              </w:rPr>
            </w:pPr>
            <w:r w:rsidRPr="00C44C1F">
              <w:rPr>
                <w:rFonts w:ascii="Arial" w:eastAsia="Arial" w:hAnsi="Arial" w:cs="Arial"/>
              </w:rPr>
              <w:t xml:space="preserve">Focus moves in a correct sequence order in the </w:t>
            </w:r>
            <w:r w:rsidR="00B42CF8" w:rsidRPr="00C44C1F">
              <w:rPr>
                <w:rFonts w:ascii="Arial" w:eastAsia="Arial" w:hAnsi="Arial" w:cs="Arial"/>
              </w:rPr>
              <w:t>website</w:t>
            </w:r>
            <w:r w:rsidRPr="00C44C1F">
              <w:rPr>
                <w:rFonts w:ascii="Arial" w:eastAsia="Arial" w:hAnsi="Arial" w:cs="Arial"/>
              </w:rPr>
              <w:t xml:space="preserve"> from left to right and top to bottom.</w:t>
            </w:r>
          </w:p>
          <w:p w14:paraId="0E0C7616" w14:textId="77777777" w:rsidR="00495B9E" w:rsidRDefault="00495B9E" w:rsidP="00951E92">
            <w:pPr>
              <w:rPr>
                <w:rFonts w:ascii="Arial" w:eastAsia="Arial" w:hAnsi="Arial" w:cs="Arial"/>
              </w:rPr>
            </w:pPr>
          </w:p>
          <w:p w14:paraId="42A9C8B4" w14:textId="77777777" w:rsidR="00495B9E" w:rsidRPr="00495B9E" w:rsidRDefault="00495B9E" w:rsidP="00951E92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495B9E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53875586" w14:textId="77777777" w:rsidR="00495B9E" w:rsidRPr="00540BB0" w:rsidRDefault="00495B9E" w:rsidP="00540BB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540BB0">
              <w:rPr>
                <w:rFonts w:ascii="Arial" w:eastAsia="Arial" w:hAnsi="Arial" w:cs="Arial"/>
              </w:rPr>
              <w:t>Focus does not move to modal window directly on The Towers property page</w:t>
            </w:r>
            <w:r w:rsidRPr="00540BB0">
              <w:rPr>
                <w:rFonts w:ascii="Arial" w:eastAsia="Arial" w:hAnsi="Arial" w:cs="Arial"/>
              </w:rPr>
              <w:br/>
            </w:r>
            <w:r w:rsidRPr="00540BB0">
              <w:rPr>
                <w:rFonts w:ascii="Arial" w:hAnsi="Arial" w:cs="Arial"/>
                <w:i/>
                <w:iCs/>
                <w:color w:val="000000"/>
              </w:rPr>
              <w:t xml:space="preserve">[This is controlled by a third-party plugin </w:t>
            </w:r>
            <w:r w:rsidRPr="00540BB0">
              <w:rPr>
                <w:rFonts w:ascii="Arial" w:hAnsi="Arial" w:cs="Arial"/>
                <w:i/>
                <w:iCs/>
                <w:color w:val="000000"/>
              </w:rPr>
              <w:t>PrettyPhoto</w:t>
            </w:r>
            <w:r w:rsidRPr="00540BB0"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  <w:p w14:paraId="237994C9" w14:textId="77777777" w:rsidR="00495B9E" w:rsidRPr="00540BB0" w:rsidRDefault="00495B9E" w:rsidP="00540BB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540BB0">
              <w:rPr>
                <w:rFonts w:ascii="Arial" w:hAnsi="Arial" w:cs="Arial"/>
                <w:color w:val="000000"/>
              </w:rPr>
              <w:t>Focus does not move directly to image overlay on Pugh Centre property page</w:t>
            </w:r>
            <w:r w:rsidR="00540BB0" w:rsidRPr="00540BB0">
              <w:rPr>
                <w:rFonts w:ascii="Arial" w:hAnsi="Arial" w:cs="Arial"/>
                <w:color w:val="000000"/>
              </w:rPr>
              <w:br/>
            </w:r>
            <w:r w:rsidR="00540BB0" w:rsidRPr="00540BB0">
              <w:rPr>
                <w:rFonts w:ascii="Arial" w:hAnsi="Arial" w:cs="Arial"/>
                <w:i/>
                <w:iCs/>
                <w:color w:val="000000"/>
              </w:rPr>
              <w:t>[This is controlled by a third-party plugin PrettyPhoto]</w:t>
            </w:r>
          </w:p>
          <w:p w14:paraId="65817E95" w14:textId="3CC0A913" w:rsidR="00540BB0" w:rsidRPr="00540BB0" w:rsidRDefault="00540BB0" w:rsidP="00540BB0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 w:rsidRPr="00540BB0">
              <w:rPr>
                <w:rFonts w:ascii="Arial" w:eastAsia="Arial" w:hAnsi="Arial" w:cs="Arial"/>
              </w:rPr>
              <w:t>Unnecessary focus move</w:t>
            </w:r>
            <w:r w:rsidRPr="00540BB0">
              <w:rPr>
                <w:rFonts w:ascii="Arial" w:eastAsia="Arial" w:hAnsi="Arial" w:cs="Arial"/>
              </w:rPr>
              <w:t>s</w:t>
            </w:r>
            <w:r w:rsidRPr="00540BB0">
              <w:rPr>
                <w:rFonts w:ascii="Arial" w:eastAsia="Arial" w:hAnsi="Arial" w:cs="Arial"/>
              </w:rPr>
              <w:t xml:space="preserve"> to the 'Next Image' slides</w:t>
            </w:r>
            <w:r w:rsidRPr="00540BB0">
              <w:rPr>
                <w:rFonts w:ascii="Arial" w:eastAsia="Arial" w:hAnsi="Arial" w:cs="Arial"/>
              </w:rPr>
              <w:t xml:space="preserve"> on </w:t>
            </w:r>
            <w:r w:rsidRPr="00540BB0">
              <w:rPr>
                <w:rFonts w:ascii="Arial" w:hAnsi="Arial" w:cs="Arial"/>
                <w:color w:val="000000"/>
              </w:rPr>
              <w:t>Pugh Centre property page</w:t>
            </w:r>
            <w:r w:rsidRPr="00540BB0">
              <w:rPr>
                <w:rFonts w:ascii="Arial" w:hAnsi="Arial" w:cs="Arial"/>
                <w:color w:val="000000"/>
              </w:rPr>
              <w:br/>
            </w:r>
            <w:r w:rsidRPr="00540BB0">
              <w:rPr>
                <w:rFonts w:ascii="Arial" w:hAnsi="Arial" w:cs="Arial"/>
                <w:i/>
                <w:iCs/>
                <w:color w:val="000000"/>
              </w:rPr>
              <w:t xml:space="preserve">[This is controlled by a third-party plugin </w:t>
            </w:r>
            <w:r w:rsidRPr="00540BB0">
              <w:rPr>
                <w:rFonts w:ascii="Arial" w:hAnsi="Arial" w:cs="Arial"/>
                <w:i/>
                <w:iCs/>
                <w:color w:val="000000"/>
              </w:rPr>
              <w:t>Flex slider</w:t>
            </w:r>
            <w:r w:rsidRPr="00540BB0"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</w:tc>
      </w:tr>
      <w:tr w:rsidR="003541CC" w14:paraId="49EE6064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AC1C7D" w14:textId="00CFDCC8" w:rsidR="003541CC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25" w:anchor="navigation-mechanisms-ref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2.4.4 Link Purpose (In Context)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CDA23B" w14:textId="2B39935B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D57B77" w14:textId="1A1756A1" w:rsidR="003541CC" w:rsidRPr="00DF5437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links are provided with appropriate link text and user would be able to understand the purpose of the link from its link text.</w:t>
            </w:r>
          </w:p>
        </w:tc>
      </w:tr>
      <w:tr w:rsidR="003541CC" w14:paraId="2C826DD5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F4C633" w14:textId="5225B323" w:rsidR="003541CC" w:rsidRDefault="00971515" w:rsidP="003541CC">
            <w:pPr>
              <w:rPr>
                <w:rFonts w:ascii="Arial" w:eastAsia="Arial" w:hAnsi="Arial" w:cs="Arial"/>
              </w:rPr>
            </w:pPr>
            <w:hyperlink r:id="rId26" w:anchor="pointer-gesture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2.5.1 Pointer Gestures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64859E" w14:textId="6C9E8919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66D83D" w14:textId="6BA7B3A1" w:rsidR="003541CC" w:rsidRPr="00B8420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functionalities present in the </w:t>
            </w:r>
            <w:r w:rsidR="00B050DD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can be operated with a </w:t>
            </w:r>
            <w:hyperlink r:id="rId27" w:anchor="dfn-single-pointer">
              <w:r>
                <w:rPr>
                  <w:rFonts w:ascii="Arial" w:eastAsia="Arial" w:hAnsi="Arial" w:cs="Arial"/>
                </w:rPr>
                <w:t>single pointer</w:t>
              </w:r>
            </w:hyperlink>
            <w:r>
              <w:rPr>
                <w:rFonts w:ascii="Arial" w:eastAsia="Arial" w:hAnsi="Arial" w:cs="Arial"/>
              </w:rPr>
              <w:t xml:space="preserve"> without a path-based gesture, unless a multipoint or path-based gesture is </w:t>
            </w:r>
            <w:hyperlink r:id="rId28" w:anchor="dfn-essential">
              <w:r>
                <w:rPr>
                  <w:rFonts w:ascii="Arial" w:eastAsia="Arial" w:hAnsi="Arial" w:cs="Arial"/>
                </w:rPr>
                <w:t>essential</w:t>
              </w:r>
            </w:hyperlink>
            <w:r>
              <w:rPr>
                <w:rFonts w:ascii="Arial" w:eastAsia="Arial" w:hAnsi="Arial" w:cs="Arial"/>
              </w:rPr>
              <w:t>.</w:t>
            </w:r>
          </w:p>
        </w:tc>
      </w:tr>
      <w:tr w:rsidR="003541CC" w14:paraId="61D4F17A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BC5DC5" w14:textId="2F4055BB" w:rsidR="003541CC" w:rsidRDefault="00971515" w:rsidP="003541CC">
            <w:pPr>
              <w:tabs>
                <w:tab w:val="left" w:pos="345"/>
              </w:tabs>
              <w:rPr>
                <w:rFonts w:ascii="Arial" w:eastAsia="Arial" w:hAnsi="Arial" w:cs="Arial"/>
              </w:rPr>
            </w:pPr>
            <w:hyperlink r:id="rId29" w:anchor="pointer-cancellation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2.5.2 Pointer Cancellation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661CCB" w14:textId="7D7AADDB" w:rsidR="003541CC" w:rsidRDefault="003541CC" w:rsidP="003541CC">
            <w:pPr>
              <w:tabs>
                <w:tab w:val="left" w:pos="34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6B637F" w14:textId="6939B9D1" w:rsidR="003541CC" w:rsidRDefault="003541CC" w:rsidP="003541CC">
            <w:pPr>
              <w:tabs>
                <w:tab w:val="left" w:pos="34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down-event of pointer is used in the </w:t>
            </w:r>
            <w:r w:rsidR="00B050DD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to execute any part of the action.</w:t>
            </w:r>
          </w:p>
        </w:tc>
      </w:tr>
      <w:tr w:rsidR="003541CC" w14:paraId="2CB1C2DE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40B65A" w14:textId="6C7DC01F" w:rsidR="003541CC" w:rsidRDefault="00971515" w:rsidP="003541CC">
            <w:pPr>
              <w:rPr>
                <w:rFonts w:ascii="Arial" w:eastAsia="Arial" w:hAnsi="Arial" w:cs="Arial"/>
              </w:rPr>
            </w:pPr>
            <w:hyperlink r:id="rId30" w:anchor="label-in-nam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2.5.3 Label in Name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A07D26" w14:textId="73C2B6DB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EE0E92" w14:textId="27709EE6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labels in the </w:t>
            </w:r>
            <w:r w:rsidR="003863F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include text and the same text is defined in the code as well to assist speech recognition technologies.</w:t>
            </w:r>
          </w:p>
        </w:tc>
      </w:tr>
      <w:tr w:rsidR="003541CC" w14:paraId="75AD0B62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8D9198" w14:textId="19765A95" w:rsidR="003541CC" w:rsidRDefault="00971515" w:rsidP="003541CC">
            <w:pPr>
              <w:rPr>
                <w:rFonts w:ascii="Arial" w:eastAsia="Arial" w:hAnsi="Arial" w:cs="Arial"/>
              </w:rPr>
            </w:pPr>
            <w:hyperlink r:id="rId31" w:anchor="motion-actuation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2.5.4 Motion Actuation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1750FA" w14:textId="3119F94B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8A8213" w14:textId="6218D6E8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functionality is present on the </w:t>
            </w:r>
            <w:r w:rsidR="00B362A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that is operable only by device motion.</w:t>
            </w:r>
          </w:p>
        </w:tc>
      </w:tr>
      <w:tr w:rsidR="003541CC" w14:paraId="11C087C7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9AB1CE" w14:textId="6854D4D8" w:rsidR="003541CC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32" w:anchor="meaning-doc-lang-id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3.1.1 Language of Page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A3E168" w14:textId="2BF9DA1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0B4E1E" w14:textId="6BF5470D" w:rsidR="003541CC" w:rsidRDefault="003541CC" w:rsidP="003541CC">
            <w:pPr>
              <w:rPr>
                <w:rFonts w:ascii="Arial" w:eastAsia="Arial" w:hAnsi="Arial" w:cs="Arial"/>
              </w:rPr>
            </w:pPr>
            <w:r w:rsidRPr="00C55543">
              <w:rPr>
                <w:rFonts w:ascii="Arial" w:eastAsia="Arial" w:hAnsi="Arial" w:cs="Arial"/>
              </w:rPr>
              <w:t>The product inherits the language settings configured through the operating system.</w:t>
            </w:r>
          </w:p>
        </w:tc>
      </w:tr>
      <w:tr w:rsidR="003541CC" w14:paraId="1C5B8A20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259D95" w14:textId="7F7FE3D8" w:rsidR="003541CC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33" w:anchor="consistent-behavior-receive-focu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3.2.1 On Focus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1B3120" w14:textId="20F713D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3863DA" w14:textId="34C15E61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interactive element is being triggered automatically on receiving the focus.</w:t>
            </w:r>
          </w:p>
        </w:tc>
      </w:tr>
      <w:tr w:rsidR="003541CC" w14:paraId="51AD3A49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CE9EA0" w14:textId="69BFE230" w:rsidR="003541CC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34" w:anchor="consistent-behavior-unpredictable-chang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3.2.2 On Input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A85862" w14:textId="01554054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05395F8" w14:textId="3E9197C7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Change of context does not happen when the user changes the setting of any input controls.</w:t>
            </w:r>
          </w:p>
        </w:tc>
      </w:tr>
      <w:tr w:rsidR="003541CC" w14:paraId="3FF8692D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A1F1A2" w14:textId="18563139" w:rsidR="003541CC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35" w:anchor="minimize-error-identified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3.3.1 Error Identification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BFE25D" w14:textId="7892C9F7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6800ED" w14:textId="7A1C1550" w:rsidR="003541CC" w:rsidRPr="005525B0" w:rsidRDefault="003541CC" w:rsidP="005525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Errors present in the </w:t>
            </w:r>
            <w:r w:rsidR="0041771A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are notified to screen reader user automatically.</w:t>
            </w:r>
          </w:p>
        </w:tc>
      </w:tr>
      <w:tr w:rsidR="003541CC" w14:paraId="375EFE09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E7BE76" w14:textId="687F3D39" w:rsidR="003541CC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36" w:anchor="minimize-error-cue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3.3.2 Labels or Instructions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8289E9" w14:textId="04BCA242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7C4490" w14:textId="2F564A61" w:rsidR="003541CC" w:rsidRPr="00E57507" w:rsidRDefault="003541CC" w:rsidP="00E575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D1473B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provides support for motor impaired and cognitive users as the labels and instructions are provided for the form fields, which are clearly visible and readable to such users.</w:t>
            </w:r>
          </w:p>
        </w:tc>
      </w:tr>
      <w:tr w:rsidR="003541CC" w14:paraId="214761AF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44822D" w14:textId="58786B49" w:rsidR="003541CC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37" w:anchor="ensure-compat-parse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4.1.1 Parsing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42C932" w14:textId="0975E22F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2D5CA2" w14:textId="37267CF4" w:rsidR="003541CC" w:rsidRPr="00F90747" w:rsidRDefault="002E5248" w:rsidP="00F90747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mark-up of website has complete start and end tags, attributes, and unique IDs.</w:t>
            </w:r>
            <w:r w:rsidR="003541CC" w:rsidRPr="00F90747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</w:tc>
      </w:tr>
      <w:tr w:rsidR="003541CC" w14:paraId="7DC778E7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7B3E35" w14:textId="71DC4CE1" w:rsidR="003541CC" w:rsidRPr="00C44C1F" w:rsidRDefault="00971515" w:rsidP="003541CC">
            <w:pPr>
              <w:rPr>
                <w:rFonts w:ascii="Arial" w:eastAsia="Arial" w:hAnsi="Arial" w:cs="Arial"/>
                <w:b/>
              </w:rPr>
            </w:pPr>
            <w:hyperlink r:id="rId38" w:anchor="ensure-compat-rsv">
              <w:r w:rsidR="003541CC"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4.1.2 Name, Role, Value</w:t>
              </w:r>
            </w:hyperlink>
            <w:r w:rsidR="003541CC" w:rsidRPr="00C44C1F">
              <w:rPr>
                <w:rFonts w:ascii="Arial Unicode MS" w:eastAsia="Arial Unicode MS" w:hAnsi="Arial Unicode MS" w:cs="Arial Unicode MS"/>
              </w:rPr>
              <w:br/>
            </w:r>
            <w:r w:rsidR="003541CC" w:rsidRPr="00C44C1F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50E5A9B" w14:textId="5869B5D0" w:rsidR="003541CC" w:rsidRPr="00C44C1F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C44C1F">
              <w:rPr>
                <w:rFonts w:ascii="Arial" w:eastAsia="Arial" w:hAnsi="Arial" w:cs="Arial"/>
                <w:bCs/>
              </w:rPr>
              <w:t>Supports</w:t>
            </w:r>
            <w:r w:rsidR="00540BB0">
              <w:rPr>
                <w:rFonts w:ascii="Arial" w:eastAsia="Arial" w:hAnsi="Arial" w:cs="Arial"/>
                <w:bCs/>
              </w:rPr>
              <w:t xml:space="preserve"> with Exception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1BB0B4" w14:textId="77777777" w:rsidR="00B20FEB" w:rsidRDefault="003541CC" w:rsidP="00951E92">
            <w:pPr>
              <w:rPr>
                <w:rFonts w:ascii="Arial" w:eastAsia="Arial" w:hAnsi="Arial" w:cs="Arial"/>
              </w:rPr>
            </w:pPr>
            <w:r w:rsidRPr="00C44C1F">
              <w:rPr>
                <w:rFonts w:ascii="Arial" w:eastAsia="Arial" w:hAnsi="Arial" w:cs="Arial"/>
              </w:rPr>
              <w:t xml:space="preserve">All the </w:t>
            </w:r>
            <w:r w:rsidR="00393F34" w:rsidRPr="00C44C1F">
              <w:rPr>
                <w:rFonts w:ascii="Arial" w:eastAsia="Arial" w:hAnsi="Arial" w:cs="Arial"/>
              </w:rPr>
              <w:t>website</w:t>
            </w:r>
            <w:r w:rsidRPr="00C44C1F">
              <w:rPr>
                <w:rFonts w:ascii="Arial" w:eastAsia="Arial" w:hAnsi="Arial" w:cs="Arial"/>
              </w:rPr>
              <w:t xml:space="preserve"> elements have a proper label associated with their role and screen reader is recognizing them correctly with updated values as well.</w:t>
            </w:r>
          </w:p>
          <w:p w14:paraId="67543343" w14:textId="77777777" w:rsidR="00540BB0" w:rsidRDefault="00540BB0" w:rsidP="00951E92">
            <w:pPr>
              <w:rPr>
                <w:rFonts w:ascii="Arial" w:eastAsia="Arial" w:hAnsi="Arial" w:cs="Arial"/>
              </w:rPr>
            </w:pPr>
          </w:p>
          <w:p w14:paraId="605C2C75" w14:textId="77777777" w:rsidR="00540BB0" w:rsidRPr="00540BB0" w:rsidRDefault="00540BB0" w:rsidP="00951E92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540BB0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75F94604" w14:textId="0A02D363" w:rsidR="00540BB0" w:rsidRDefault="00540BB0" w:rsidP="00540BB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</w:rPr>
              <w:t>Incorrect role provided to ‘close’ button on Pugh Centre property page</w:t>
            </w:r>
            <w:r>
              <w:rPr>
                <w:rFonts w:ascii="Arial" w:eastAsia="Arial" w:hAnsi="Arial" w:cs="Arial"/>
              </w:rPr>
              <w:br/>
            </w:r>
            <w:r w:rsidRPr="00540BB0">
              <w:rPr>
                <w:rFonts w:ascii="Arial" w:hAnsi="Arial" w:cs="Arial"/>
                <w:i/>
                <w:iCs/>
                <w:color w:val="000000"/>
              </w:rPr>
              <w:t>[This is controlled by a third-party plugin PrettyPhoto]</w:t>
            </w:r>
          </w:p>
          <w:p w14:paraId="69158F1F" w14:textId="77777777" w:rsidR="00540BB0" w:rsidRPr="00540BB0" w:rsidRDefault="00540BB0" w:rsidP="00951E9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000000"/>
              </w:rPr>
            </w:pPr>
            <w:r w:rsidRPr="00540BB0">
              <w:rPr>
                <w:rFonts w:ascii="Arial" w:hAnsi="Arial" w:cs="Arial"/>
                <w:color w:val="000000"/>
              </w:rPr>
              <w:t>Role not provided to ''Map view/ satellite view' toggle button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on Pugh Centre property page</w:t>
            </w:r>
            <w:r>
              <w:rPr>
                <w:rFonts w:ascii="Arial" w:eastAsia="Arial" w:hAnsi="Arial" w:cs="Arial"/>
              </w:rPr>
              <w:br/>
            </w:r>
            <w:r w:rsidRPr="00540BB0">
              <w:rPr>
                <w:rFonts w:ascii="Arial" w:hAnsi="Arial" w:cs="Arial"/>
                <w:i/>
                <w:iCs/>
                <w:color w:val="000000"/>
              </w:rPr>
              <w:lastRenderedPageBreak/>
              <w:t xml:space="preserve">[This is controlled by a third-party plugin </w:t>
            </w:r>
            <w:r>
              <w:rPr>
                <w:rFonts w:ascii="Arial" w:hAnsi="Arial" w:cs="Arial"/>
                <w:i/>
                <w:iCs/>
                <w:color w:val="000000"/>
              </w:rPr>
              <w:t>Google Maps</w:t>
            </w:r>
            <w:r w:rsidRPr="00540BB0"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  <w:p w14:paraId="32582654" w14:textId="77777777" w:rsidR="00540BB0" w:rsidRPr="00540BB0" w:rsidRDefault="00540BB0" w:rsidP="00951E9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Role not provided to ‘Close’ button on Home page</w:t>
            </w:r>
            <w:r>
              <w:rPr>
                <w:rFonts w:ascii="Arial" w:hAnsi="Arial" w:cs="Arial"/>
                <w:color w:val="000000"/>
              </w:rPr>
              <w:br/>
            </w:r>
            <w:r w:rsidRPr="00540BB0">
              <w:rPr>
                <w:rFonts w:ascii="Arial" w:hAnsi="Arial" w:cs="Arial"/>
                <w:i/>
                <w:iCs/>
                <w:color w:val="000000"/>
              </w:rPr>
              <w:t xml:space="preserve">[This is controlled by a third-party plugin </w:t>
            </w:r>
            <w:r>
              <w:rPr>
                <w:rFonts w:ascii="Arial" w:hAnsi="Arial" w:cs="Arial"/>
                <w:i/>
                <w:iCs/>
                <w:color w:val="000000"/>
              </w:rPr>
              <w:t>Popup Builder</w:t>
            </w:r>
            <w:r w:rsidRPr="00540BB0"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  <w:p w14:paraId="42B6E6F7" w14:textId="020F679E" w:rsidR="00540BB0" w:rsidRPr="00540BB0" w:rsidRDefault="00540BB0" w:rsidP="00951E9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not announced for radio buttons using VoiceOver on Rental Application SCDP page</w:t>
            </w:r>
            <w:r>
              <w:rPr>
                <w:rFonts w:ascii="Arial" w:hAnsi="Arial" w:cs="Arial"/>
                <w:color w:val="000000"/>
              </w:rPr>
              <w:br/>
            </w:r>
            <w:r w:rsidRPr="00540BB0">
              <w:rPr>
                <w:rFonts w:ascii="Arial" w:hAnsi="Arial" w:cs="Arial"/>
                <w:i/>
                <w:iCs/>
                <w:color w:val="000000"/>
              </w:rPr>
              <w:t>[This is controlled by a third-party plugin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WP Forms</w:t>
            </w:r>
            <w:r w:rsidRPr="00540BB0"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</w:tc>
      </w:tr>
    </w:tbl>
    <w:p w14:paraId="68763AB0" w14:textId="49B27E00" w:rsidR="00523EE6" w:rsidRDefault="00523EE6">
      <w:pPr>
        <w:rPr>
          <w:rFonts w:ascii="Arial" w:eastAsia="Arial" w:hAnsi="Arial" w:cs="Arial"/>
          <w:b/>
        </w:rPr>
      </w:pPr>
    </w:p>
    <w:p w14:paraId="1AB66D0C" w14:textId="15E9BF91" w:rsidR="00523EE6" w:rsidRDefault="00DE7222" w:rsidP="001745BB">
      <w:pPr>
        <w:pStyle w:val="Heading3"/>
      </w:pPr>
      <w:bookmarkStart w:id="17" w:name="_1ksv4uv" w:colFirst="0" w:colLast="0"/>
      <w:bookmarkEnd w:id="17"/>
      <w:r>
        <w:br w:type="page"/>
      </w:r>
      <w:r w:rsidR="00AA308E" w:rsidRPr="001745BB"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Table 2: Success Criteria, Level AA</w:t>
      </w:r>
    </w:p>
    <w:p w14:paraId="6382298B" w14:textId="5F9890A1" w:rsidR="00523EE6" w:rsidRDefault="00523EE6">
      <w:pPr>
        <w:rPr>
          <w:rFonts w:ascii="Arial" w:eastAsia="Arial" w:hAnsi="Arial" w:cs="Arial"/>
        </w:rPr>
      </w:pPr>
    </w:p>
    <w:tbl>
      <w:tblPr>
        <w:tblStyle w:val="a2"/>
        <w:tblW w:w="9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1"/>
        <w:gridCol w:w="1803"/>
        <w:gridCol w:w="4087"/>
      </w:tblGrid>
      <w:tr w:rsidR="00523EE6" w14:paraId="11644AB3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13809E94" w14:textId="25B9B9CA" w:rsidR="00523EE6" w:rsidRDefault="00AA308E">
            <w:pPr>
              <w:ind w:left="-15"/>
              <w:jc w:val="center"/>
              <w:rPr>
                <w:rFonts w:ascii="Arial" w:eastAsia="Arial" w:hAnsi="Arial" w:cs="Arial"/>
                <w:b/>
                <w:color w:val="0000FF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Criteria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48504884" w14:textId="6119460F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Conformance Level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4AFAC4FF" w14:textId="2D1C3264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Remarks and Explanations</w:t>
            </w:r>
          </w:p>
        </w:tc>
      </w:tr>
      <w:tr w:rsidR="00904550" w14:paraId="0D231FEE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926342" w14:textId="2DC5FF7F" w:rsidR="00904550" w:rsidRDefault="00971515" w:rsidP="0090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hyperlink r:id="rId39" w:anchor="media-equiv-real-time-captions">
              <w:r w:rsidR="00904550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1.2.4 Captions (Live)</w:t>
              </w:r>
            </w:hyperlink>
            <w:r w:rsidR="00904550">
              <w:rPr>
                <w:rFonts w:ascii="Arial" w:eastAsia="Arial" w:hAnsi="Arial" w:cs="Arial"/>
              </w:rPr>
              <w:t xml:space="preserve"> </w:t>
            </w:r>
            <w:r w:rsidR="00904550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F6B797" w14:textId="4954B445" w:rsidR="00904550" w:rsidRDefault="00A83F91" w:rsidP="009045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  <w:r w:rsidR="007F758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EDE2D0" w14:textId="7FCA4980" w:rsidR="007F758D" w:rsidRPr="007F758D" w:rsidRDefault="00904550" w:rsidP="007F758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  <w:r w:rsidR="00A83F91">
              <w:rPr>
                <w:rFonts w:ascii="Arial" w:eastAsia="Arial" w:hAnsi="Arial" w:cs="Arial"/>
              </w:rPr>
              <w:t>l</w:t>
            </w:r>
            <w:r w:rsidR="001745BB">
              <w:rPr>
                <w:rFonts w:ascii="Arial" w:eastAsia="Arial" w:hAnsi="Arial" w:cs="Arial"/>
              </w:rPr>
              <w:t xml:space="preserve">ive </w:t>
            </w:r>
            <w:r w:rsidR="00A83F91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 xml:space="preserve">ultimedia content present in the </w:t>
            </w:r>
            <w:r w:rsidR="00B362A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904550" w14:paraId="7269465E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8CA330" w14:textId="1FE76476" w:rsidR="00904550" w:rsidRDefault="00971515" w:rsidP="00904550">
            <w:pPr>
              <w:rPr>
                <w:rFonts w:ascii="Arial" w:eastAsia="Arial" w:hAnsi="Arial" w:cs="Arial"/>
              </w:rPr>
            </w:pPr>
            <w:hyperlink r:id="rId40" w:anchor="media-equiv-audio-desc-only">
              <w:r w:rsidR="00904550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1.2.5 Audio Description (Prerecorded)</w:t>
              </w:r>
            </w:hyperlink>
            <w:r w:rsidR="00904550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5D24FC" w14:textId="1A921DA3" w:rsidR="00904550" w:rsidRDefault="00957044" w:rsidP="009045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608208" w14:textId="5DE4D81D" w:rsidR="007F758D" w:rsidRPr="006B4745" w:rsidRDefault="00B20FEB" w:rsidP="006B47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Audio description is not required for the</w:t>
            </w:r>
            <w:r w:rsidR="00904550">
              <w:rPr>
                <w:rFonts w:ascii="Arial" w:eastAsia="Arial" w:hAnsi="Arial" w:cs="Arial"/>
              </w:rPr>
              <w:t xml:space="preserve"> </w:t>
            </w:r>
            <w:r w:rsidR="008636DA">
              <w:rPr>
                <w:rFonts w:ascii="Arial" w:eastAsia="Arial" w:hAnsi="Arial" w:cs="Arial"/>
              </w:rPr>
              <w:t>m</w:t>
            </w:r>
            <w:r w:rsidR="00904550">
              <w:rPr>
                <w:rFonts w:ascii="Arial" w:eastAsia="Arial" w:hAnsi="Arial" w:cs="Arial"/>
              </w:rPr>
              <w:t xml:space="preserve">ultimedia content present in the </w:t>
            </w:r>
            <w:r w:rsidR="008636DA">
              <w:rPr>
                <w:rFonts w:ascii="Arial" w:eastAsia="Arial" w:hAnsi="Arial" w:cs="Arial"/>
              </w:rPr>
              <w:t>website.</w:t>
            </w:r>
          </w:p>
        </w:tc>
      </w:tr>
      <w:tr w:rsidR="00506C56" w14:paraId="50401EA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BD7FB4" w14:textId="226B56CF" w:rsidR="00506C56" w:rsidRDefault="00971515" w:rsidP="00506C56">
            <w:pPr>
              <w:rPr>
                <w:rFonts w:ascii="Arial" w:eastAsia="Arial" w:hAnsi="Arial" w:cs="Arial"/>
              </w:rPr>
            </w:pPr>
            <w:hyperlink r:id="rId41" w:anchor="orientation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1.3.4 Orientation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D90A76" w14:textId="41D23DF5" w:rsidR="00506C56" w:rsidRPr="00DC7C28" w:rsidRDefault="00506C56" w:rsidP="00506C56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732431" w14:textId="4F4FA7AE" w:rsidR="00506C56" w:rsidRPr="00DC7C28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Website does not restrict its view and operation to a single display orientation.</w:t>
            </w:r>
          </w:p>
        </w:tc>
      </w:tr>
      <w:tr w:rsidR="00506C56" w14:paraId="709CADB5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E5B980" w14:textId="06EF3E1C" w:rsidR="00506C56" w:rsidRDefault="00971515" w:rsidP="00506C56">
            <w:pPr>
              <w:rPr>
                <w:rFonts w:ascii="Arial" w:eastAsia="Arial" w:hAnsi="Arial" w:cs="Arial"/>
              </w:rPr>
            </w:pPr>
            <w:hyperlink r:id="rId42" w:anchor="identify-input-purpos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1.3.5 Identify Input Purpose</w:t>
              </w:r>
            </w:hyperlink>
            <w:r w:rsidR="00506C56">
              <w:rPr>
                <w:rFonts w:ascii="Arial" w:eastAsia="Arial" w:hAnsi="Arial" w:cs="Arial"/>
              </w:rPr>
              <w:t xml:space="preserve"> 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0A377E" w14:textId="5A72F35E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0FFCE5E" w14:textId="010015C8" w:rsidR="00506C56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Interactive fields in the </w:t>
            </w:r>
            <w:r w:rsidR="00D869E0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are clearly labelled to direct the user to enter the data expected in the fields.</w:t>
            </w:r>
          </w:p>
        </w:tc>
      </w:tr>
      <w:tr w:rsidR="00506C56" w14:paraId="0CE5DCDC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C0F67C" w14:textId="701C7D56" w:rsidR="00506C56" w:rsidRDefault="00971515" w:rsidP="00506C56">
            <w:pPr>
              <w:rPr>
                <w:rFonts w:ascii="Arial" w:eastAsia="Arial" w:hAnsi="Arial" w:cs="Arial"/>
                <w:b/>
              </w:rPr>
            </w:pPr>
            <w:hyperlink r:id="rId43" w:anchor="visual-audio-contrast-contrast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1.4.3 Contrast (Minimum)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BCD07C" w14:textId="73DBE24A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96EBED" w14:textId="4C099B9C" w:rsidR="00506C56" w:rsidRPr="0067611D" w:rsidRDefault="00506C56" w:rsidP="00676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43ADE">
              <w:rPr>
                <w:rFonts w:ascii="Arial" w:eastAsia="Arial" w:hAnsi="Arial" w:cs="Arial"/>
                <w:color w:val="000000"/>
              </w:rPr>
              <w:t xml:space="preserve">The </w:t>
            </w:r>
            <w:r>
              <w:rPr>
                <w:rFonts w:ascii="Arial" w:eastAsia="Arial" w:hAnsi="Arial" w:cs="Arial"/>
              </w:rPr>
              <w:t>web</w:t>
            </w:r>
            <w:r w:rsidR="00B540CB">
              <w:rPr>
                <w:rFonts w:ascii="Arial" w:eastAsia="Arial" w:hAnsi="Arial" w:cs="Arial"/>
              </w:rPr>
              <w:t xml:space="preserve">site </w:t>
            </w:r>
            <w:r w:rsidRPr="00943ADE">
              <w:rPr>
                <w:rFonts w:ascii="Arial" w:eastAsia="Arial" w:hAnsi="Arial" w:cs="Arial"/>
                <w:color w:val="000000"/>
              </w:rPr>
              <w:t>adheres to minimum contrast standards.</w:t>
            </w:r>
          </w:p>
        </w:tc>
      </w:tr>
      <w:tr w:rsidR="00506C56" w14:paraId="348E81D4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569DC4" w14:textId="79996047" w:rsidR="00506C56" w:rsidRDefault="00971515" w:rsidP="00506C56">
            <w:pPr>
              <w:rPr>
                <w:rFonts w:ascii="Arial" w:eastAsia="Arial" w:hAnsi="Arial" w:cs="Arial"/>
                <w:b/>
              </w:rPr>
            </w:pPr>
            <w:hyperlink r:id="rId44" w:anchor="visual-audio-contrast-scal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1.4.4 Resize text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EF4ABC" w14:textId="211C1D12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12E2AB" w14:textId="79EC728D" w:rsidR="00506C56" w:rsidRDefault="006B6D8B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website is fully responsive. At a zoom of 200%, the site responds to that resolution by adjusting the UI as it would if the user was on a smartphone.</w:t>
            </w:r>
          </w:p>
        </w:tc>
      </w:tr>
      <w:tr w:rsidR="00506C56" w14:paraId="2BF77D3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177556" w14:textId="06704ED9" w:rsidR="00506C56" w:rsidRDefault="00971515" w:rsidP="00506C56">
            <w:pPr>
              <w:rPr>
                <w:rFonts w:ascii="Arial" w:eastAsia="Arial" w:hAnsi="Arial" w:cs="Arial"/>
                <w:b/>
              </w:rPr>
            </w:pPr>
            <w:hyperlink r:id="rId45" w:anchor="visual-audio-contrast-text-presentation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1.4.5 Images of Text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FD3D7B" w14:textId="4CC42200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2C7E56" w14:textId="71B5014A" w:rsidR="00506C56" w:rsidRPr="00D4013E" w:rsidRDefault="00506C56" w:rsidP="00D401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No</w:t>
            </w:r>
            <w:r w:rsidRPr="00943ADE">
              <w:rPr>
                <w:rFonts w:ascii="Arial" w:eastAsia="Arial" w:hAnsi="Arial" w:cs="Arial"/>
              </w:rPr>
              <w:t xml:space="preserve"> informati</w:t>
            </w:r>
            <w:r>
              <w:rPr>
                <w:rFonts w:ascii="Arial" w:eastAsia="Arial" w:hAnsi="Arial" w:cs="Arial"/>
              </w:rPr>
              <w:t>on is conveyed to the</w:t>
            </w:r>
            <w:r w:rsidRPr="00943ADE">
              <w:rPr>
                <w:rFonts w:ascii="Arial" w:eastAsia="Arial" w:hAnsi="Arial" w:cs="Arial"/>
              </w:rPr>
              <w:t xml:space="preserve"> user</w:t>
            </w:r>
            <w:r>
              <w:rPr>
                <w:rFonts w:ascii="Arial" w:eastAsia="Arial" w:hAnsi="Arial" w:cs="Arial"/>
              </w:rPr>
              <w:t xml:space="preserve"> via image of text</w:t>
            </w:r>
            <w:r w:rsidRPr="00943ADE">
              <w:rPr>
                <w:rFonts w:ascii="Arial" w:eastAsia="Arial" w:hAnsi="Arial" w:cs="Arial"/>
              </w:rPr>
              <w:t>.</w:t>
            </w:r>
            <w:r w:rsidRPr="0078054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6C56" w14:paraId="7B42270F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8C5863" w14:textId="7335B2FE" w:rsidR="00506C56" w:rsidRDefault="00971515" w:rsidP="00506C56">
            <w:pPr>
              <w:rPr>
                <w:rFonts w:ascii="Arial" w:eastAsia="Arial" w:hAnsi="Arial" w:cs="Arial"/>
              </w:rPr>
            </w:pPr>
            <w:hyperlink r:id="rId46" w:anchor="reflow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1.4.10 Reflow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27B5E4" w14:textId="35887EBC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79C333" w14:textId="016A56F4" w:rsidR="00506C56" w:rsidRPr="00CF6939" w:rsidRDefault="00506C56" w:rsidP="00506C56">
            <w:pPr>
              <w:rPr>
                <w:rFonts w:ascii="Arial" w:eastAsia="Arial" w:hAnsi="Arial" w:cs="Arial"/>
              </w:rPr>
            </w:pPr>
            <w:r w:rsidRPr="004240BF">
              <w:rPr>
                <w:rFonts w:ascii="Arial" w:eastAsia="Arial" w:hAnsi="Arial" w:cs="Arial"/>
              </w:rPr>
              <w:t xml:space="preserve">The </w:t>
            </w:r>
            <w:r w:rsidR="00E15D8C">
              <w:rPr>
                <w:rFonts w:ascii="Arial" w:eastAsia="Arial" w:hAnsi="Arial" w:cs="Arial"/>
              </w:rPr>
              <w:t>website</w:t>
            </w:r>
            <w:r w:rsidRPr="004240BF">
              <w:rPr>
                <w:rFonts w:ascii="Arial" w:eastAsia="Arial" w:hAnsi="Arial" w:cs="Arial"/>
              </w:rPr>
              <w:t xml:space="preserve"> does not require scrolling in two dimensions to present content without loss of information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in 400% zoom.</w:t>
            </w:r>
          </w:p>
        </w:tc>
      </w:tr>
      <w:tr w:rsidR="00506C56" w14:paraId="1C4CE867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E158BF" w14:textId="6E20B348" w:rsidR="00506C56" w:rsidRDefault="00971515" w:rsidP="00506C56">
            <w:pPr>
              <w:rPr>
                <w:rFonts w:ascii="Arial" w:eastAsia="Arial" w:hAnsi="Arial" w:cs="Arial"/>
              </w:rPr>
            </w:pPr>
            <w:hyperlink r:id="rId47" w:anchor="non-text-contrast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1.4.11 Non-text Contrast</w:t>
              </w:r>
            </w:hyperlink>
            <w:r w:rsidR="00506C56">
              <w:rPr>
                <w:rFonts w:ascii="Arial" w:eastAsia="Arial" w:hAnsi="Arial" w:cs="Arial"/>
              </w:rPr>
              <w:t xml:space="preserve"> 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16593F" w14:textId="7DA9124A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  <w:r w:rsidR="003C3A23">
              <w:rPr>
                <w:rFonts w:ascii="Arial" w:eastAsia="Arial" w:hAnsi="Arial" w:cs="Arial"/>
              </w:rPr>
              <w:t xml:space="preserve"> with Exception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27330D" w14:textId="77777777" w:rsidR="00506C56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256CA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user interface components have a contrast ratio of at least 3:1 against adjacent color(s).</w:t>
            </w:r>
          </w:p>
          <w:p w14:paraId="1E5214F4" w14:textId="77777777" w:rsidR="003C3A23" w:rsidRDefault="003C3A23" w:rsidP="00506C56">
            <w:pPr>
              <w:rPr>
                <w:rFonts w:ascii="Arial" w:eastAsia="Arial" w:hAnsi="Arial" w:cs="Arial"/>
              </w:rPr>
            </w:pPr>
          </w:p>
          <w:p w14:paraId="73B14790" w14:textId="77777777" w:rsidR="003C3A23" w:rsidRPr="003C3A23" w:rsidRDefault="003C3A23" w:rsidP="00506C5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3C3A23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5F6AB920" w14:textId="278D86C6" w:rsidR="003C3A23" w:rsidRPr="003C3A23" w:rsidRDefault="003C3A23" w:rsidP="003C3A23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 w:rsidRPr="003C3A23">
              <w:rPr>
                <w:rFonts w:ascii="Arial" w:eastAsia="Arial" w:hAnsi="Arial" w:cs="Arial"/>
              </w:rPr>
              <w:t>The color contrast ratio of Slider icon is</w:t>
            </w:r>
            <w:r w:rsidRPr="003C3A23">
              <w:rPr>
                <w:rFonts w:ascii="Arial" w:eastAsia="Arial" w:hAnsi="Arial" w:cs="Arial"/>
              </w:rPr>
              <w:t xml:space="preserve"> less than 3:1 on Social Media Survey page.</w:t>
            </w:r>
          </w:p>
        </w:tc>
      </w:tr>
      <w:tr w:rsidR="00506C56" w14:paraId="2A35057C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7C80D9" w14:textId="259878D8" w:rsidR="00506C56" w:rsidRDefault="00971515" w:rsidP="00506C56">
            <w:pPr>
              <w:rPr>
                <w:rFonts w:ascii="Arial" w:eastAsia="Arial" w:hAnsi="Arial" w:cs="Arial"/>
              </w:rPr>
            </w:pPr>
            <w:hyperlink r:id="rId48" w:anchor="text-spacing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1.4.12 Text Spacing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67DEF9" w14:textId="42462D55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E1BDA3" w14:textId="66D97C23" w:rsidR="00506C56" w:rsidRPr="007C51D8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256CA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is compliant with WCAG text spacing requirements.</w:t>
            </w:r>
          </w:p>
        </w:tc>
      </w:tr>
      <w:tr w:rsidR="00506C56" w14:paraId="25DED7D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2035D8" w14:textId="5B88937B" w:rsidR="00506C56" w:rsidRDefault="00971515" w:rsidP="00506C56">
            <w:pPr>
              <w:rPr>
                <w:rFonts w:ascii="Arial" w:eastAsia="Arial" w:hAnsi="Arial" w:cs="Arial"/>
              </w:rPr>
            </w:pPr>
            <w:hyperlink r:id="rId49" w:anchor="content-on-hover-or-focu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1.4.13 Content on Hover or Focus</w:t>
              </w:r>
            </w:hyperlink>
            <w:r w:rsidR="00506C56">
              <w:rPr>
                <w:rFonts w:ascii="Arial" w:eastAsia="Arial" w:hAnsi="Arial" w:cs="Arial"/>
              </w:rPr>
              <w:t xml:space="preserve"> 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BE8A78" w14:textId="43FF3658" w:rsidR="00506C56" w:rsidRDefault="008A710D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  <w:r w:rsidR="003C3A23">
              <w:rPr>
                <w:rFonts w:ascii="Arial" w:eastAsia="Arial" w:hAnsi="Arial" w:cs="Arial"/>
              </w:rPr>
              <w:t xml:space="preserve"> with Exception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95B49F" w14:textId="77777777" w:rsidR="00506C56" w:rsidRDefault="008A710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506C56" w:rsidRPr="00C535EB">
              <w:rPr>
                <w:rFonts w:ascii="Arial" w:eastAsia="Arial" w:hAnsi="Arial" w:cs="Arial"/>
              </w:rPr>
              <w:t xml:space="preserve">content </w:t>
            </w:r>
            <w:r>
              <w:rPr>
                <w:rFonts w:ascii="Arial" w:eastAsia="Arial" w:hAnsi="Arial" w:cs="Arial"/>
              </w:rPr>
              <w:t xml:space="preserve">that is </w:t>
            </w:r>
            <w:r w:rsidR="00506C56" w:rsidRPr="00C535EB">
              <w:rPr>
                <w:rFonts w:ascii="Arial" w:eastAsia="Arial" w:hAnsi="Arial" w:cs="Arial"/>
              </w:rPr>
              <w:t>triggered by hover or focus</w:t>
            </w:r>
            <w:r>
              <w:rPr>
                <w:rFonts w:ascii="Arial" w:eastAsia="Arial" w:hAnsi="Arial" w:cs="Arial"/>
              </w:rPr>
              <w:t xml:space="preserve"> is dismissible, hoverable, and persistent</w:t>
            </w:r>
          </w:p>
          <w:p w14:paraId="12D1CD3F" w14:textId="77777777" w:rsidR="003C3A23" w:rsidRDefault="003C3A23" w:rsidP="00506C56">
            <w:pPr>
              <w:rPr>
                <w:rFonts w:ascii="Arial" w:eastAsia="Arial" w:hAnsi="Arial" w:cs="Arial"/>
              </w:rPr>
            </w:pPr>
          </w:p>
          <w:p w14:paraId="52110CD5" w14:textId="77777777" w:rsidR="003C3A23" w:rsidRPr="003C3A23" w:rsidRDefault="003C3A23" w:rsidP="00506C5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3C3A23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25D2DFC2" w14:textId="5AA8823F" w:rsidR="003C3A23" w:rsidRPr="003C3A23" w:rsidRDefault="003C3A23" w:rsidP="003C3A23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 w:rsidRPr="003C3A23">
              <w:rPr>
                <w:rFonts w:ascii="Arial" w:eastAsia="Arial" w:hAnsi="Arial" w:cs="Arial"/>
              </w:rPr>
              <w:t>D</w:t>
            </w:r>
            <w:r w:rsidRPr="003C3A23">
              <w:rPr>
                <w:rFonts w:ascii="Arial" w:eastAsia="Arial" w:hAnsi="Arial" w:cs="Arial"/>
              </w:rPr>
              <w:t>ropdown menu are not dismiss</w:t>
            </w:r>
            <w:r w:rsidRPr="003C3A23">
              <w:rPr>
                <w:rFonts w:ascii="Arial" w:eastAsia="Arial" w:hAnsi="Arial" w:cs="Arial"/>
              </w:rPr>
              <w:t>i</w:t>
            </w:r>
            <w:r w:rsidRPr="003C3A23">
              <w:rPr>
                <w:rFonts w:ascii="Arial" w:eastAsia="Arial" w:hAnsi="Arial" w:cs="Arial"/>
              </w:rPr>
              <w:t>ble using keyboard</w:t>
            </w:r>
            <w:r w:rsidRPr="003C3A23">
              <w:rPr>
                <w:rFonts w:ascii="Arial" w:eastAsia="Arial" w:hAnsi="Arial" w:cs="Arial"/>
              </w:rPr>
              <w:t xml:space="preserve"> on Home page</w:t>
            </w:r>
            <w:r w:rsidRPr="003C3A23">
              <w:rPr>
                <w:rFonts w:ascii="Arial" w:eastAsia="Arial" w:hAnsi="Arial" w:cs="Arial"/>
              </w:rPr>
              <w:br/>
            </w:r>
            <w:r w:rsidRPr="003C3A23">
              <w:rPr>
                <w:rFonts w:ascii="Arial" w:hAnsi="Arial" w:cs="Arial"/>
                <w:i/>
                <w:iCs/>
                <w:color w:val="000000"/>
              </w:rPr>
              <w:t xml:space="preserve">[This is controlled by a third-party plugin </w:t>
            </w:r>
            <w:r>
              <w:rPr>
                <w:rFonts w:ascii="Arial" w:hAnsi="Arial" w:cs="Arial"/>
                <w:i/>
                <w:iCs/>
                <w:color w:val="000000"/>
              </w:rPr>
              <w:t>Sperfish menu</w:t>
            </w:r>
            <w:r w:rsidRPr="003C3A23"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</w:tc>
      </w:tr>
      <w:tr w:rsidR="00506C56" w14:paraId="4D97F468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0C1093" w14:textId="218EC1CF" w:rsidR="00506C56" w:rsidRDefault="00971515" w:rsidP="00506C56">
            <w:pPr>
              <w:rPr>
                <w:rFonts w:ascii="Arial" w:eastAsia="Arial" w:hAnsi="Arial" w:cs="Arial"/>
                <w:b/>
              </w:rPr>
            </w:pPr>
            <w:hyperlink r:id="rId50" w:anchor="navigation-mechanisms-mult-loc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2.4.5 Multiple Ways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E4C8B1" w14:textId="7CADD9CB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F420B7" w14:textId="07597CF5" w:rsidR="00506C56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Proper navigation header is provided to access the different types of </w:t>
            </w:r>
            <w:r w:rsidR="0016550D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pages.</w:t>
            </w:r>
          </w:p>
        </w:tc>
      </w:tr>
      <w:tr w:rsidR="00506C56" w14:paraId="18607F04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881125" w14:textId="0380AB02" w:rsidR="00506C56" w:rsidRDefault="00971515" w:rsidP="00506C56">
            <w:pPr>
              <w:rPr>
                <w:rFonts w:ascii="Arial" w:eastAsia="Arial" w:hAnsi="Arial" w:cs="Arial"/>
                <w:b/>
              </w:rPr>
            </w:pPr>
            <w:hyperlink r:id="rId51" w:anchor="navigation-mechanisms-descriptiv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2.4.6 Headings and Labels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06B0B3" w14:textId="6FABBE67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B5B153" w14:textId="37B88FF4" w:rsidR="00506C56" w:rsidRPr="004223E3" w:rsidRDefault="00506C56" w:rsidP="00506C56">
            <w:pPr>
              <w:rPr>
                <w:rFonts w:ascii="Arial" w:eastAsia="Arial" w:hAnsi="Arial" w:cs="Arial"/>
              </w:rPr>
            </w:pPr>
            <w:r w:rsidRPr="00751F00">
              <w:rPr>
                <w:rFonts w:ascii="Arial" w:eastAsia="Arial" w:hAnsi="Arial" w:cs="Arial"/>
              </w:rPr>
              <w:t xml:space="preserve">Headings and Labels in the </w:t>
            </w:r>
            <w:r w:rsidR="003522A0">
              <w:rPr>
                <w:rFonts w:ascii="Arial" w:eastAsia="Arial" w:hAnsi="Arial" w:cs="Arial"/>
              </w:rPr>
              <w:t>website</w:t>
            </w:r>
            <w:r w:rsidRPr="00751F00">
              <w:rPr>
                <w:rFonts w:ascii="Arial" w:eastAsia="Arial" w:hAnsi="Arial" w:cs="Arial"/>
              </w:rPr>
              <w:t xml:space="preserve"> provide sufficient detail of the content they are describing.</w:t>
            </w:r>
          </w:p>
        </w:tc>
      </w:tr>
      <w:tr w:rsidR="00506C56" w14:paraId="157E36D1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F58954" w14:textId="273266C3" w:rsidR="00506C56" w:rsidRDefault="00971515" w:rsidP="00506C56">
            <w:pPr>
              <w:rPr>
                <w:rFonts w:ascii="Arial" w:eastAsia="Arial" w:hAnsi="Arial" w:cs="Arial"/>
                <w:b/>
              </w:rPr>
            </w:pPr>
            <w:hyperlink r:id="rId52" w:anchor="navigation-mechanisms-focus-visibl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2.4.7 Focus Visible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A2434B" w14:textId="6CE66040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175755" w14:textId="6F2CA6D6" w:rsidR="00506C56" w:rsidRPr="00C17C49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the elements present in the </w:t>
            </w:r>
            <w:r w:rsidR="002F0AB3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have focus visibility.</w:t>
            </w:r>
          </w:p>
        </w:tc>
      </w:tr>
      <w:tr w:rsidR="00506C56" w14:paraId="08152303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09A8B9" w14:textId="27866F0D" w:rsidR="00506C56" w:rsidRDefault="00971515" w:rsidP="00506C56">
            <w:pPr>
              <w:rPr>
                <w:rFonts w:ascii="Arial" w:eastAsia="Arial" w:hAnsi="Arial" w:cs="Arial"/>
                <w:b/>
              </w:rPr>
            </w:pPr>
            <w:hyperlink r:id="rId53" w:anchor="meaning-other-lang-id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3.1.2 Language of Parts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9A8EE8" w14:textId="75BD36E2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6941FB" w14:textId="04ED230C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English is the primary and only language of the </w:t>
            </w:r>
            <w:r w:rsidR="006B61A8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>. There are no phrases or sentences written in any other language, which needs to be defined separately.</w:t>
            </w:r>
          </w:p>
        </w:tc>
      </w:tr>
      <w:tr w:rsidR="00506C56" w14:paraId="76005364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ECE1FD" w14:textId="0F021285" w:rsidR="00506C56" w:rsidRDefault="00971515" w:rsidP="00506C56">
            <w:pPr>
              <w:rPr>
                <w:rFonts w:ascii="Arial" w:eastAsia="Arial" w:hAnsi="Arial" w:cs="Arial"/>
                <w:b/>
              </w:rPr>
            </w:pPr>
            <w:hyperlink r:id="rId54" w:anchor="consistent-behavior-consistent-location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3.2.3 Consistent Navigation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A66DB7" w14:textId="5D8D371B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CBF845" w14:textId="71377AEB" w:rsidR="00506C56" w:rsidRDefault="00506C56" w:rsidP="00506C56">
            <w:pPr>
              <w:rPr>
                <w:rFonts w:ascii="Arial" w:eastAsia="Arial" w:hAnsi="Arial" w:cs="Arial"/>
              </w:rPr>
            </w:pPr>
            <w:r w:rsidRPr="00094941">
              <w:rPr>
                <w:rFonts w:ascii="Arial" w:eastAsia="Arial" w:hAnsi="Arial" w:cs="Arial"/>
              </w:rPr>
              <w:t xml:space="preserve">Navigational mechanisms are repeated </w:t>
            </w:r>
            <w:r w:rsidR="00DC1F62">
              <w:rPr>
                <w:rFonts w:ascii="Arial" w:eastAsia="Arial" w:hAnsi="Arial" w:cs="Arial"/>
              </w:rPr>
              <w:t>o</w:t>
            </w:r>
            <w:r w:rsidRPr="00094941">
              <w:rPr>
                <w:rFonts w:ascii="Arial" w:eastAsia="Arial" w:hAnsi="Arial" w:cs="Arial"/>
              </w:rPr>
              <w:t xml:space="preserve">n the </w:t>
            </w:r>
            <w:r w:rsidR="00DC1F62">
              <w:rPr>
                <w:rFonts w:ascii="Arial" w:eastAsia="Arial" w:hAnsi="Arial" w:cs="Arial"/>
              </w:rPr>
              <w:t>website</w:t>
            </w:r>
            <w:r w:rsidRPr="00094941">
              <w:rPr>
                <w:rFonts w:ascii="Arial" w:eastAsia="Arial" w:hAnsi="Arial" w:cs="Arial"/>
              </w:rPr>
              <w:t xml:space="preserve"> and occur in the same relative order each time they are repeated. Hence, consistent navigation is provided to the user.</w:t>
            </w:r>
          </w:p>
        </w:tc>
      </w:tr>
      <w:tr w:rsidR="00506C56" w14:paraId="6564CAD5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8C2BDA" w14:textId="31FE43C0" w:rsidR="00506C56" w:rsidRDefault="00971515" w:rsidP="00506C56">
            <w:pPr>
              <w:rPr>
                <w:rFonts w:ascii="Arial" w:eastAsia="Arial" w:hAnsi="Arial" w:cs="Arial"/>
                <w:b/>
              </w:rPr>
            </w:pPr>
            <w:hyperlink r:id="rId55" w:anchor="consistent-behavior-consistent-functionality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3.2.4 Consistent Identification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7AFBDF" w14:textId="0D87E8E5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732E0D" w14:textId="30EEA890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 w:rsidRPr="00094941">
              <w:rPr>
                <w:rFonts w:ascii="Arial" w:eastAsia="Arial" w:hAnsi="Arial" w:cs="Arial"/>
              </w:rPr>
              <w:t xml:space="preserve">Components which provide the same functionality throughout the </w:t>
            </w:r>
            <w:r w:rsidR="007508E3">
              <w:rPr>
                <w:rFonts w:ascii="Arial" w:eastAsia="Arial" w:hAnsi="Arial" w:cs="Arial"/>
              </w:rPr>
              <w:t>website</w:t>
            </w:r>
            <w:r w:rsidRPr="00094941">
              <w:rPr>
                <w:rFonts w:ascii="Arial" w:eastAsia="Arial" w:hAnsi="Arial" w:cs="Arial"/>
              </w:rPr>
              <w:t xml:space="preserve"> can be easily identified by the user.</w:t>
            </w:r>
          </w:p>
          <w:p w14:paraId="6167C7B1" w14:textId="61BA9CA3" w:rsidR="00506C56" w:rsidRPr="00E6406F" w:rsidRDefault="00506C56" w:rsidP="00506C56">
            <w:pPr>
              <w:rPr>
                <w:rFonts w:ascii="Arial" w:eastAsia="Arial" w:hAnsi="Arial" w:cs="Arial"/>
              </w:rPr>
            </w:pPr>
          </w:p>
        </w:tc>
      </w:tr>
      <w:tr w:rsidR="00506C56" w14:paraId="32A3602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C63F0B" w14:textId="126D0FB2" w:rsidR="00506C56" w:rsidRDefault="00971515" w:rsidP="00506C56">
            <w:pPr>
              <w:rPr>
                <w:rFonts w:ascii="Arial" w:eastAsia="Arial" w:hAnsi="Arial" w:cs="Arial"/>
                <w:b/>
              </w:rPr>
            </w:pPr>
            <w:hyperlink r:id="rId56" w:anchor="minimize-error-suggestion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3.3.3 Error Suggestion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6D77E3" w14:textId="249ECB7B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Supports</w:t>
            </w:r>
            <w:r w:rsidR="003C3A23">
              <w:rPr>
                <w:rFonts w:ascii="Arial" w:eastAsia="Arial" w:hAnsi="Arial" w:cs="Arial"/>
              </w:rPr>
              <w:t xml:space="preserve"> with Exception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CF12FB" w14:textId="77777777" w:rsidR="00506C56" w:rsidRDefault="00506C56" w:rsidP="006138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provided error messages are descriptive enough to understand the error and identify the location where they occur.</w:t>
            </w:r>
          </w:p>
          <w:p w14:paraId="2CB95C3E" w14:textId="77777777" w:rsidR="003C3A23" w:rsidRDefault="003C3A23" w:rsidP="006138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</w:p>
          <w:p w14:paraId="5B0C0230" w14:textId="77777777" w:rsidR="003C3A23" w:rsidRDefault="003C3A23" w:rsidP="006138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bCs/>
                <w:u w:val="single"/>
              </w:rPr>
            </w:pPr>
            <w:r w:rsidRPr="003C3A23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289D3913" w14:textId="3EEFB9D8" w:rsidR="003C3A23" w:rsidRPr="003C3A23" w:rsidRDefault="003C3A23" w:rsidP="003C3A23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 w:rsidRPr="003C3A23">
              <w:rPr>
                <w:rFonts w:ascii="Arial" w:eastAsia="Arial" w:hAnsi="Arial" w:cs="Arial"/>
              </w:rPr>
              <w:t xml:space="preserve">Insufficient error message </w:t>
            </w:r>
            <w:r w:rsidRPr="003C3A23">
              <w:rPr>
                <w:rFonts w:ascii="Arial" w:eastAsia="Arial" w:hAnsi="Arial" w:cs="Arial"/>
              </w:rPr>
              <w:t xml:space="preserve">is </w:t>
            </w:r>
            <w:r w:rsidRPr="003C3A23">
              <w:rPr>
                <w:rFonts w:ascii="Arial" w:eastAsia="Arial" w:hAnsi="Arial" w:cs="Arial"/>
              </w:rPr>
              <w:t>provided</w:t>
            </w:r>
            <w:r w:rsidRPr="003C3A23">
              <w:rPr>
                <w:rFonts w:ascii="Arial" w:eastAsia="Arial" w:hAnsi="Arial" w:cs="Arial"/>
              </w:rPr>
              <w:t xml:space="preserve"> for each form field on Social Media Survey page</w:t>
            </w:r>
            <w:r w:rsidRPr="003C3A23">
              <w:rPr>
                <w:rFonts w:ascii="Arial" w:eastAsia="Arial" w:hAnsi="Arial" w:cs="Arial"/>
              </w:rPr>
              <w:br/>
            </w:r>
            <w:r w:rsidRPr="003C3A23">
              <w:rPr>
                <w:rFonts w:ascii="Arial" w:hAnsi="Arial" w:cs="Arial"/>
                <w:i/>
                <w:iCs/>
                <w:color w:val="000000"/>
              </w:rPr>
              <w:lastRenderedPageBreak/>
              <w:t xml:space="preserve">[This is controlled by a third-party plugin </w:t>
            </w:r>
            <w:r w:rsidRPr="003C3A23">
              <w:rPr>
                <w:rFonts w:ascii="Arial" w:hAnsi="Arial" w:cs="Arial"/>
                <w:i/>
                <w:iCs/>
                <w:color w:val="000000"/>
              </w:rPr>
              <w:t>WP Forms</w:t>
            </w:r>
            <w:r w:rsidRPr="003C3A23"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</w:tc>
      </w:tr>
      <w:tr w:rsidR="00506C56" w14:paraId="6F9E225A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AD62C2" w14:textId="7E621197" w:rsidR="00506C56" w:rsidRDefault="00971515" w:rsidP="00506C56">
            <w:pPr>
              <w:rPr>
                <w:rFonts w:ascii="Arial" w:eastAsia="Arial" w:hAnsi="Arial" w:cs="Arial"/>
                <w:b/>
              </w:rPr>
            </w:pPr>
            <w:hyperlink r:id="rId57" w:anchor="minimize-error-reversibl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3.3.4 Error Prevention (Legal, Financial, Data)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B28018" w14:textId="022A5559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E90DD6" w14:textId="77777777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are no critical forms available where error prevention is required. Error suggestions are enough to</w:t>
            </w:r>
          </w:p>
          <w:p w14:paraId="3FC47A8C" w14:textId="77777777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fill out the form and correct the errors.</w:t>
            </w:r>
          </w:p>
        </w:tc>
      </w:tr>
      <w:tr w:rsidR="00506C56" w14:paraId="52CD698C" w14:textId="77777777" w:rsidTr="00A435BC">
        <w:trPr>
          <w:trHeight w:val="17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98BA34" w14:textId="1349C9DD" w:rsidR="00506C56" w:rsidRDefault="00971515" w:rsidP="00506C56">
            <w:pPr>
              <w:rPr>
                <w:rFonts w:ascii="Arial" w:eastAsia="Arial" w:hAnsi="Arial" w:cs="Arial"/>
              </w:rPr>
            </w:pPr>
            <w:hyperlink r:id="rId58" w:anchor="status-message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4.1.3 Status Messages</w:t>
              </w:r>
            </w:hyperlink>
            <w:r w:rsidR="00506C56">
              <w:rPr>
                <w:rFonts w:ascii="Arial" w:eastAsia="Arial" w:hAnsi="Arial" w:cs="Arial"/>
                <w:b/>
              </w:rPr>
              <w:t xml:space="preserve"> </w:t>
            </w:r>
            <w:r w:rsidR="00506C56">
              <w:rPr>
                <w:rFonts w:ascii="Arial" w:eastAsia="Arial" w:hAnsi="Arial" w:cs="Arial"/>
                <w:b/>
              </w:rPr>
              <w:br/>
            </w:r>
            <w:r w:rsidR="00506C56">
              <w:rPr>
                <w:rFonts w:ascii="Arial" w:eastAsia="Arial" w:hAnsi="Arial" w:cs="Arial"/>
              </w:rPr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2C18C3" w14:textId="10E18119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bookmarkStart w:id="18" w:name="_44sinio" w:colFirst="0" w:colLast="0"/>
            <w:bookmarkEnd w:id="18"/>
            <w:r>
              <w:rPr>
                <w:rFonts w:ascii="Arial" w:eastAsia="Arial" w:hAnsi="Arial" w:cs="Arial"/>
              </w:rPr>
              <w:t xml:space="preserve"> Supports</w:t>
            </w:r>
            <w:r w:rsidR="006415E6">
              <w:rPr>
                <w:rFonts w:ascii="Arial" w:eastAsia="Arial" w:hAnsi="Arial" w:cs="Arial"/>
              </w:rPr>
              <w:t xml:space="preserve"> with Exception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7265B0" w14:textId="77777777" w:rsidR="00506C56" w:rsidRDefault="00506C56" w:rsidP="00102A6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updated content automatically notifies the visually impaired users via screen reader.</w:t>
            </w:r>
          </w:p>
          <w:p w14:paraId="43ACD5AB" w14:textId="77777777" w:rsidR="006415E6" w:rsidRDefault="006415E6" w:rsidP="00102A61">
            <w:pPr>
              <w:rPr>
                <w:rFonts w:ascii="Arial" w:eastAsia="Arial" w:hAnsi="Arial" w:cs="Arial"/>
              </w:rPr>
            </w:pPr>
          </w:p>
          <w:p w14:paraId="07D4BC94" w14:textId="77777777" w:rsidR="006415E6" w:rsidRPr="006415E6" w:rsidRDefault="006415E6" w:rsidP="00102A6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6415E6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6A22424C" w14:textId="77777777" w:rsidR="006415E6" w:rsidRPr="006415E6" w:rsidRDefault="006415E6" w:rsidP="006415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6415E6">
              <w:rPr>
                <w:rFonts w:ascii="Arial" w:eastAsia="Arial" w:hAnsi="Arial" w:cs="Arial"/>
              </w:rPr>
              <w:t>Slide change notification not announce</w:t>
            </w:r>
            <w:r w:rsidRPr="006415E6">
              <w:rPr>
                <w:rFonts w:ascii="Arial" w:eastAsia="Arial" w:hAnsi="Arial" w:cs="Arial"/>
              </w:rPr>
              <w:t>d</w:t>
            </w:r>
            <w:r w:rsidRPr="006415E6">
              <w:rPr>
                <w:rFonts w:ascii="Arial" w:eastAsia="Arial" w:hAnsi="Arial" w:cs="Arial"/>
              </w:rPr>
              <w:t xml:space="preserve"> by screen reader</w:t>
            </w:r>
            <w:r w:rsidRPr="006415E6">
              <w:rPr>
                <w:rFonts w:ascii="Arial" w:eastAsia="Arial" w:hAnsi="Arial" w:cs="Arial"/>
              </w:rPr>
              <w:t xml:space="preserve"> on Pugh Centre property page</w:t>
            </w:r>
            <w:r w:rsidRPr="006415E6">
              <w:rPr>
                <w:rFonts w:ascii="Arial" w:eastAsia="Arial" w:hAnsi="Arial" w:cs="Arial"/>
              </w:rPr>
              <w:br/>
            </w:r>
            <w:r w:rsidRPr="006415E6">
              <w:rPr>
                <w:rFonts w:ascii="Arial" w:hAnsi="Arial" w:cs="Arial"/>
                <w:i/>
                <w:iCs/>
                <w:color w:val="000000"/>
              </w:rPr>
              <w:t xml:space="preserve">[This is controlled by a third-party plugin </w:t>
            </w:r>
            <w:r w:rsidRPr="006415E6">
              <w:rPr>
                <w:rFonts w:ascii="Arial" w:hAnsi="Arial" w:cs="Arial"/>
                <w:i/>
                <w:iCs/>
                <w:color w:val="000000"/>
              </w:rPr>
              <w:t>Flex slider</w:t>
            </w:r>
            <w:r w:rsidRPr="006415E6"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  <w:p w14:paraId="6E01B6C4" w14:textId="185A2DAB" w:rsidR="006415E6" w:rsidRPr="006415E6" w:rsidRDefault="006415E6" w:rsidP="006415E6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 w:rsidRPr="006415E6">
              <w:rPr>
                <w:rFonts w:ascii="Arial" w:eastAsia="Arial" w:hAnsi="Arial" w:cs="Arial"/>
              </w:rPr>
              <w:t>Loading notification not announced</w:t>
            </w:r>
            <w:r w:rsidRPr="006415E6">
              <w:rPr>
                <w:rFonts w:ascii="Arial" w:eastAsia="Arial" w:hAnsi="Arial" w:cs="Arial"/>
              </w:rPr>
              <w:t xml:space="preserve"> </w:t>
            </w:r>
            <w:r w:rsidRPr="006415E6">
              <w:rPr>
                <w:rFonts w:ascii="Arial" w:eastAsia="Arial" w:hAnsi="Arial" w:cs="Arial"/>
              </w:rPr>
              <w:t>on Pugh Centre property page</w:t>
            </w:r>
            <w:r w:rsidRPr="006415E6">
              <w:rPr>
                <w:rFonts w:ascii="Arial" w:eastAsia="Arial" w:hAnsi="Arial" w:cs="Arial"/>
              </w:rPr>
              <w:br/>
            </w:r>
            <w:r w:rsidRPr="006415E6">
              <w:rPr>
                <w:rFonts w:ascii="Arial" w:hAnsi="Arial" w:cs="Arial"/>
                <w:i/>
                <w:iCs/>
                <w:color w:val="000000"/>
              </w:rPr>
              <w:t xml:space="preserve">[This is controlled by a third-party plugin </w:t>
            </w:r>
            <w:r w:rsidRPr="006415E6">
              <w:rPr>
                <w:rFonts w:ascii="Arial" w:hAnsi="Arial" w:cs="Arial"/>
                <w:i/>
                <w:iCs/>
                <w:color w:val="000000"/>
              </w:rPr>
              <w:t>PrettyPhoto</w:t>
            </w:r>
            <w:r w:rsidRPr="006415E6"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</w:tc>
      </w:tr>
    </w:tbl>
    <w:p w14:paraId="2D5712E0" w14:textId="50E9455F" w:rsidR="00523EE6" w:rsidRDefault="00523EE6">
      <w:pPr>
        <w:rPr>
          <w:rFonts w:ascii="Arial" w:eastAsia="Arial" w:hAnsi="Arial" w:cs="Arial"/>
        </w:rPr>
      </w:pPr>
    </w:p>
    <w:sectPr w:rsidR="00523EE6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61E3" w14:textId="77777777" w:rsidR="00971515" w:rsidRDefault="00971515">
      <w:r>
        <w:separator/>
      </w:r>
    </w:p>
  </w:endnote>
  <w:endnote w:type="continuationSeparator" w:id="0">
    <w:p w14:paraId="6C05563C" w14:textId="77777777" w:rsidR="00971515" w:rsidRDefault="0097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0F9F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7D8B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0B3B86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5795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33A5" w14:textId="77777777" w:rsidR="00971515" w:rsidRDefault="00971515">
      <w:r>
        <w:separator/>
      </w:r>
    </w:p>
  </w:footnote>
  <w:footnote w:type="continuationSeparator" w:id="0">
    <w:p w14:paraId="6FAC99BE" w14:textId="77777777" w:rsidR="00971515" w:rsidRDefault="0097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E44F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9A63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                   </w:t>
    </w:r>
    <w:r>
      <w:rPr>
        <w:color w:val="000000"/>
      </w:rPr>
      <w:tab/>
    </w:r>
    <w:r>
      <w:rPr>
        <w:color w:val="000000"/>
      </w:rPr>
      <w:tab/>
      <w:t xml:space="preserve">                                                                 </w:t>
    </w:r>
  </w:p>
  <w:p w14:paraId="6E977FA2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8240" behindDoc="0" locked="0" layoutInCell="1" hidden="0" allowOverlap="1" wp14:anchorId="0AC846F2" wp14:editId="40565A9A">
              <wp:simplePos x="0" y="0"/>
              <wp:positionH relativeFrom="column">
                <wp:posOffset>12701</wp:posOffset>
              </wp:positionH>
              <wp:positionV relativeFrom="paragraph">
                <wp:posOffset>55896</wp:posOffset>
              </wp:positionV>
              <wp:extent cx="5927295" cy="2222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7115" y="3780000"/>
                        <a:ext cx="59177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55896</wp:posOffset>
              </wp:positionV>
              <wp:extent cx="5927295" cy="222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729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E666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7B0"/>
    <w:multiLevelType w:val="hybridMultilevel"/>
    <w:tmpl w:val="96748F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2163"/>
    <w:multiLevelType w:val="hybridMultilevel"/>
    <w:tmpl w:val="F428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72F54"/>
    <w:multiLevelType w:val="hybridMultilevel"/>
    <w:tmpl w:val="BF42B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EFA"/>
    <w:multiLevelType w:val="hybridMultilevel"/>
    <w:tmpl w:val="8C4492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4F63"/>
    <w:multiLevelType w:val="hybridMultilevel"/>
    <w:tmpl w:val="7E32D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14A44"/>
    <w:multiLevelType w:val="hybridMultilevel"/>
    <w:tmpl w:val="6F9888FE"/>
    <w:lvl w:ilvl="0" w:tplc="1DC0B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8435E"/>
    <w:multiLevelType w:val="hybridMultilevel"/>
    <w:tmpl w:val="608C3A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C08F2"/>
    <w:multiLevelType w:val="hybridMultilevel"/>
    <w:tmpl w:val="9B8251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275E9"/>
    <w:multiLevelType w:val="hybridMultilevel"/>
    <w:tmpl w:val="54687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93042"/>
    <w:multiLevelType w:val="hybridMultilevel"/>
    <w:tmpl w:val="89AC0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01F9D"/>
    <w:multiLevelType w:val="hybridMultilevel"/>
    <w:tmpl w:val="1B6C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2CA2"/>
    <w:multiLevelType w:val="hybridMultilevel"/>
    <w:tmpl w:val="5A6A1D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7769E"/>
    <w:multiLevelType w:val="hybridMultilevel"/>
    <w:tmpl w:val="BCF202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9020E"/>
    <w:multiLevelType w:val="hybridMultilevel"/>
    <w:tmpl w:val="FFC26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F10C5"/>
    <w:multiLevelType w:val="hybridMultilevel"/>
    <w:tmpl w:val="EE0CC5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B5E61"/>
    <w:multiLevelType w:val="multilevel"/>
    <w:tmpl w:val="19844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E131CE4"/>
    <w:multiLevelType w:val="hybridMultilevel"/>
    <w:tmpl w:val="779E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67636"/>
    <w:multiLevelType w:val="hybridMultilevel"/>
    <w:tmpl w:val="D4D0A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A0B00"/>
    <w:multiLevelType w:val="hybridMultilevel"/>
    <w:tmpl w:val="760635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E38EB"/>
    <w:multiLevelType w:val="hybridMultilevel"/>
    <w:tmpl w:val="878E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A1F4A"/>
    <w:multiLevelType w:val="hybridMultilevel"/>
    <w:tmpl w:val="B80C1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81A10"/>
    <w:multiLevelType w:val="hybridMultilevel"/>
    <w:tmpl w:val="3E1E7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70C46"/>
    <w:multiLevelType w:val="hybridMultilevel"/>
    <w:tmpl w:val="19CAD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639F8"/>
    <w:multiLevelType w:val="hybridMultilevel"/>
    <w:tmpl w:val="8CB20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92D26"/>
    <w:multiLevelType w:val="multilevel"/>
    <w:tmpl w:val="7AA69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774BB7"/>
    <w:multiLevelType w:val="hybridMultilevel"/>
    <w:tmpl w:val="A89258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41DD9"/>
    <w:multiLevelType w:val="hybridMultilevel"/>
    <w:tmpl w:val="93A21D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0579B"/>
    <w:multiLevelType w:val="hybridMultilevel"/>
    <w:tmpl w:val="BEC2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C3A4F"/>
    <w:multiLevelType w:val="hybridMultilevel"/>
    <w:tmpl w:val="159C8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52DF2"/>
    <w:multiLevelType w:val="hybridMultilevel"/>
    <w:tmpl w:val="7C80B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10"/>
  </w:num>
  <w:num w:numId="5">
    <w:abstractNumId w:val="1"/>
  </w:num>
  <w:num w:numId="6">
    <w:abstractNumId w:val="19"/>
  </w:num>
  <w:num w:numId="7">
    <w:abstractNumId w:val="9"/>
  </w:num>
  <w:num w:numId="8">
    <w:abstractNumId w:val="28"/>
  </w:num>
  <w:num w:numId="9">
    <w:abstractNumId w:val="13"/>
  </w:num>
  <w:num w:numId="10">
    <w:abstractNumId w:val="6"/>
  </w:num>
  <w:num w:numId="11">
    <w:abstractNumId w:val="12"/>
  </w:num>
  <w:num w:numId="12">
    <w:abstractNumId w:val="20"/>
  </w:num>
  <w:num w:numId="13">
    <w:abstractNumId w:val="11"/>
  </w:num>
  <w:num w:numId="14">
    <w:abstractNumId w:val="27"/>
  </w:num>
  <w:num w:numId="15">
    <w:abstractNumId w:val="7"/>
  </w:num>
  <w:num w:numId="16">
    <w:abstractNumId w:val="5"/>
  </w:num>
  <w:num w:numId="17">
    <w:abstractNumId w:val="21"/>
  </w:num>
  <w:num w:numId="18">
    <w:abstractNumId w:val="4"/>
  </w:num>
  <w:num w:numId="19">
    <w:abstractNumId w:val="29"/>
  </w:num>
  <w:num w:numId="20">
    <w:abstractNumId w:val="8"/>
  </w:num>
  <w:num w:numId="21">
    <w:abstractNumId w:val="26"/>
  </w:num>
  <w:num w:numId="22">
    <w:abstractNumId w:val="0"/>
  </w:num>
  <w:num w:numId="23">
    <w:abstractNumId w:val="22"/>
  </w:num>
  <w:num w:numId="24">
    <w:abstractNumId w:val="14"/>
  </w:num>
  <w:num w:numId="25">
    <w:abstractNumId w:val="17"/>
  </w:num>
  <w:num w:numId="26">
    <w:abstractNumId w:val="18"/>
  </w:num>
  <w:num w:numId="27">
    <w:abstractNumId w:val="23"/>
  </w:num>
  <w:num w:numId="28">
    <w:abstractNumId w:val="3"/>
  </w:num>
  <w:num w:numId="29">
    <w:abstractNumId w:val="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NDe3NDS3MDSwMDJT0lEKTi0uzszPAykwrgUApKjosSwAAAA="/>
  </w:docVars>
  <w:rsids>
    <w:rsidRoot w:val="00523EE6"/>
    <w:rsid w:val="000059FC"/>
    <w:rsid w:val="00043C25"/>
    <w:rsid w:val="0004457C"/>
    <w:rsid w:val="000477CA"/>
    <w:rsid w:val="00063AF0"/>
    <w:rsid w:val="000721A0"/>
    <w:rsid w:val="000778F0"/>
    <w:rsid w:val="00080FBA"/>
    <w:rsid w:val="000901A4"/>
    <w:rsid w:val="00094941"/>
    <w:rsid w:val="000B2D1E"/>
    <w:rsid w:val="000B684B"/>
    <w:rsid w:val="000C5F7F"/>
    <w:rsid w:val="000F0844"/>
    <w:rsid w:val="000F535F"/>
    <w:rsid w:val="000F7966"/>
    <w:rsid w:val="00102A61"/>
    <w:rsid w:val="001036ED"/>
    <w:rsid w:val="00106A62"/>
    <w:rsid w:val="00106EBD"/>
    <w:rsid w:val="00123BB6"/>
    <w:rsid w:val="00123CC8"/>
    <w:rsid w:val="001245C7"/>
    <w:rsid w:val="001477DC"/>
    <w:rsid w:val="00153BC2"/>
    <w:rsid w:val="0016030F"/>
    <w:rsid w:val="001629A2"/>
    <w:rsid w:val="00163FA0"/>
    <w:rsid w:val="0016550D"/>
    <w:rsid w:val="0017093F"/>
    <w:rsid w:val="00171CBB"/>
    <w:rsid w:val="001745BB"/>
    <w:rsid w:val="001763D5"/>
    <w:rsid w:val="00176406"/>
    <w:rsid w:val="00177F89"/>
    <w:rsid w:val="0019324B"/>
    <w:rsid w:val="001940F3"/>
    <w:rsid w:val="00196E7A"/>
    <w:rsid w:val="001A03B4"/>
    <w:rsid w:val="001A34A5"/>
    <w:rsid w:val="001B06E8"/>
    <w:rsid w:val="001B252D"/>
    <w:rsid w:val="001C1A46"/>
    <w:rsid w:val="001C3ED2"/>
    <w:rsid w:val="001C757E"/>
    <w:rsid w:val="001D3BE8"/>
    <w:rsid w:val="001D5209"/>
    <w:rsid w:val="001D5486"/>
    <w:rsid w:val="001D58D7"/>
    <w:rsid w:val="001E60D2"/>
    <w:rsid w:val="00200860"/>
    <w:rsid w:val="00200D42"/>
    <w:rsid w:val="002074D7"/>
    <w:rsid w:val="00207863"/>
    <w:rsid w:val="0021263E"/>
    <w:rsid w:val="00217E94"/>
    <w:rsid w:val="00223C44"/>
    <w:rsid w:val="00225240"/>
    <w:rsid w:val="00226EF7"/>
    <w:rsid w:val="002273C1"/>
    <w:rsid w:val="002403A3"/>
    <w:rsid w:val="002441A8"/>
    <w:rsid w:val="00245EF8"/>
    <w:rsid w:val="002508D1"/>
    <w:rsid w:val="00256CAE"/>
    <w:rsid w:val="0027269A"/>
    <w:rsid w:val="002748F7"/>
    <w:rsid w:val="00277912"/>
    <w:rsid w:val="00285912"/>
    <w:rsid w:val="00290C5A"/>
    <w:rsid w:val="002A11C5"/>
    <w:rsid w:val="002B13E8"/>
    <w:rsid w:val="002C13C2"/>
    <w:rsid w:val="002E368A"/>
    <w:rsid w:val="002E5248"/>
    <w:rsid w:val="002E6FD1"/>
    <w:rsid w:val="002F0AB3"/>
    <w:rsid w:val="002F3036"/>
    <w:rsid w:val="00312792"/>
    <w:rsid w:val="003250AA"/>
    <w:rsid w:val="003271C5"/>
    <w:rsid w:val="00331576"/>
    <w:rsid w:val="00332F0E"/>
    <w:rsid w:val="003410E8"/>
    <w:rsid w:val="003522A0"/>
    <w:rsid w:val="003541CC"/>
    <w:rsid w:val="00373D66"/>
    <w:rsid w:val="0037426A"/>
    <w:rsid w:val="003863FC"/>
    <w:rsid w:val="00387538"/>
    <w:rsid w:val="00393F34"/>
    <w:rsid w:val="003A0833"/>
    <w:rsid w:val="003A2EF4"/>
    <w:rsid w:val="003A4878"/>
    <w:rsid w:val="003A63C9"/>
    <w:rsid w:val="003C3A23"/>
    <w:rsid w:val="003C7ABB"/>
    <w:rsid w:val="003D0DB7"/>
    <w:rsid w:val="003D3F5C"/>
    <w:rsid w:val="003D4281"/>
    <w:rsid w:val="003D4A4C"/>
    <w:rsid w:val="003E21DC"/>
    <w:rsid w:val="003E3DBD"/>
    <w:rsid w:val="003E5BE1"/>
    <w:rsid w:val="003F2FC6"/>
    <w:rsid w:val="0040762A"/>
    <w:rsid w:val="0041009F"/>
    <w:rsid w:val="004133B4"/>
    <w:rsid w:val="0041771A"/>
    <w:rsid w:val="00417928"/>
    <w:rsid w:val="004223E3"/>
    <w:rsid w:val="00422CC9"/>
    <w:rsid w:val="0042459B"/>
    <w:rsid w:val="00425905"/>
    <w:rsid w:val="004279E7"/>
    <w:rsid w:val="00430328"/>
    <w:rsid w:val="00432197"/>
    <w:rsid w:val="00451DF9"/>
    <w:rsid w:val="0045222E"/>
    <w:rsid w:val="00453D5F"/>
    <w:rsid w:val="004919F1"/>
    <w:rsid w:val="004941D9"/>
    <w:rsid w:val="00495B9E"/>
    <w:rsid w:val="004B1196"/>
    <w:rsid w:val="004B474B"/>
    <w:rsid w:val="004B678C"/>
    <w:rsid w:val="004C0F37"/>
    <w:rsid w:val="004D70A6"/>
    <w:rsid w:val="004E4B1F"/>
    <w:rsid w:val="004E7815"/>
    <w:rsid w:val="004F56CC"/>
    <w:rsid w:val="00504D9C"/>
    <w:rsid w:val="00506C56"/>
    <w:rsid w:val="005227DE"/>
    <w:rsid w:val="00523EE6"/>
    <w:rsid w:val="00524A39"/>
    <w:rsid w:val="00524B3D"/>
    <w:rsid w:val="00537B1C"/>
    <w:rsid w:val="00540BB0"/>
    <w:rsid w:val="005427DE"/>
    <w:rsid w:val="0054392E"/>
    <w:rsid w:val="00544610"/>
    <w:rsid w:val="005525B0"/>
    <w:rsid w:val="00556223"/>
    <w:rsid w:val="00561B48"/>
    <w:rsid w:val="00565575"/>
    <w:rsid w:val="00566EE2"/>
    <w:rsid w:val="00576AA2"/>
    <w:rsid w:val="00584AF5"/>
    <w:rsid w:val="00597AB2"/>
    <w:rsid w:val="005A48F6"/>
    <w:rsid w:val="005B4794"/>
    <w:rsid w:val="005C79F1"/>
    <w:rsid w:val="005D22A8"/>
    <w:rsid w:val="005D321E"/>
    <w:rsid w:val="005E4831"/>
    <w:rsid w:val="005E56D0"/>
    <w:rsid w:val="005E674F"/>
    <w:rsid w:val="005F0B62"/>
    <w:rsid w:val="00607AE9"/>
    <w:rsid w:val="00610346"/>
    <w:rsid w:val="00611FFE"/>
    <w:rsid w:val="0061382A"/>
    <w:rsid w:val="00621B0A"/>
    <w:rsid w:val="00621B1D"/>
    <w:rsid w:val="006414BB"/>
    <w:rsid w:val="006415E6"/>
    <w:rsid w:val="00646318"/>
    <w:rsid w:val="00647042"/>
    <w:rsid w:val="0065298D"/>
    <w:rsid w:val="00654DFE"/>
    <w:rsid w:val="00667566"/>
    <w:rsid w:val="0067358F"/>
    <w:rsid w:val="0067611D"/>
    <w:rsid w:val="00682EA0"/>
    <w:rsid w:val="00691546"/>
    <w:rsid w:val="006A47D5"/>
    <w:rsid w:val="006B020F"/>
    <w:rsid w:val="006B4745"/>
    <w:rsid w:val="006B4EBD"/>
    <w:rsid w:val="006B5B96"/>
    <w:rsid w:val="006B61A8"/>
    <w:rsid w:val="006B6D8B"/>
    <w:rsid w:val="006C0941"/>
    <w:rsid w:val="006C5788"/>
    <w:rsid w:val="006D33A6"/>
    <w:rsid w:val="006D6C2C"/>
    <w:rsid w:val="006E2205"/>
    <w:rsid w:val="006F4A9E"/>
    <w:rsid w:val="00702074"/>
    <w:rsid w:val="00742065"/>
    <w:rsid w:val="00744D2E"/>
    <w:rsid w:val="007508E3"/>
    <w:rsid w:val="00750D7A"/>
    <w:rsid w:val="00751F00"/>
    <w:rsid w:val="007534A2"/>
    <w:rsid w:val="00766625"/>
    <w:rsid w:val="0077243D"/>
    <w:rsid w:val="0078044C"/>
    <w:rsid w:val="00780549"/>
    <w:rsid w:val="007975F0"/>
    <w:rsid w:val="007A3182"/>
    <w:rsid w:val="007C174E"/>
    <w:rsid w:val="007C51D8"/>
    <w:rsid w:val="007D3B2C"/>
    <w:rsid w:val="007D57C7"/>
    <w:rsid w:val="007D7124"/>
    <w:rsid w:val="007F6551"/>
    <w:rsid w:val="007F758D"/>
    <w:rsid w:val="008103C9"/>
    <w:rsid w:val="00811C95"/>
    <w:rsid w:val="00826E52"/>
    <w:rsid w:val="008332E7"/>
    <w:rsid w:val="00833C27"/>
    <w:rsid w:val="0083422C"/>
    <w:rsid w:val="00837EBD"/>
    <w:rsid w:val="008413C7"/>
    <w:rsid w:val="0084149E"/>
    <w:rsid w:val="008432D6"/>
    <w:rsid w:val="008471D6"/>
    <w:rsid w:val="008516ED"/>
    <w:rsid w:val="008620A4"/>
    <w:rsid w:val="008636DA"/>
    <w:rsid w:val="00886CEC"/>
    <w:rsid w:val="0088779A"/>
    <w:rsid w:val="00893B2F"/>
    <w:rsid w:val="00893B3A"/>
    <w:rsid w:val="00897A27"/>
    <w:rsid w:val="008A710D"/>
    <w:rsid w:val="008A75B2"/>
    <w:rsid w:val="008B355D"/>
    <w:rsid w:val="008C4CCE"/>
    <w:rsid w:val="008D22AC"/>
    <w:rsid w:val="008D62AB"/>
    <w:rsid w:val="008E3940"/>
    <w:rsid w:val="008F05AD"/>
    <w:rsid w:val="008F7440"/>
    <w:rsid w:val="00900646"/>
    <w:rsid w:val="009038A2"/>
    <w:rsid w:val="00904550"/>
    <w:rsid w:val="00910AD5"/>
    <w:rsid w:val="00912617"/>
    <w:rsid w:val="00924317"/>
    <w:rsid w:val="00927622"/>
    <w:rsid w:val="00943ADE"/>
    <w:rsid w:val="00944E76"/>
    <w:rsid w:val="009514F4"/>
    <w:rsid w:val="00951E92"/>
    <w:rsid w:val="00957044"/>
    <w:rsid w:val="00971515"/>
    <w:rsid w:val="00972360"/>
    <w:rsid w:val="00974155"/>
    <w:rsid w:val="0099682F"/>
    <w:rsid w:val="009B285C"/>
    <w:rsid w:val="009B3F06"/>
    <w:rsid w:val="009B5B4E"/>
    <w:rsid w:val="009B7AB6"/>
    <w:rsid w:val="009F2BD4"/>
    <w:rsid w:val="009F390F"/>
    <w:rsid w:val="00A0103B"/>
    <w:rsid w:val="00A03D76"/>
    <w:rsid w:val="00A14AA0"/>
    <w:rsid w:val="00A164AF"/>
    <w:rsid w:val="00A17403"/>
    <w:rsid w:val="00A24740"/>
    <w:rsid w:val="00A25F4D"/>
    <w:rsid w:val="00A31010"/>
    <w:rsid w:val="00A32415"/>
    <w:rsid w:val="00A33298"/>
    <w:rsid w:val="00A41AC7"/>
    <w:rsid w:val="00A435BC"/>
    <w:rsid w:val="00A53D48"/>
    <w:rsid w:val="00A6335F"/>
    <w:rsid w:val="00A63DB7"/>
    <w:rsid w:val="00A664F1"/>
    <w:rsid w:val="00A66F20"/>
    <w:rsid w:val="00A75F51"/>
    <w:rsid w:val="00A83F91"/>
    <w:rsid w:val="00A86C9C"/>
    <w:rsid w:val="00A86D80"/>
    <w:rsid w:val="00A91FC4"/>
    <w:rsid w:val="00A9343A"/>
    <w:rsid w:val="00A96C7D"/>
    <w:rsid w:val="00AA308E"/>
    <w:rsid w:val="00AA5B6E"/>
    <w:rsid w:val="00AA5E44"/>
    <w:rsid w:val="00AB262E"/>
    <w:rsid w:val="00AC1BB3"/>
    <w:rsid w:val="00AC3230"/>
    <w:rsid w:val="00AC6904"/>
    <w:rsid w:val="00AF213B"/>
    <w:rsid w:val="00AF521B"/>
    <w:rsid w:val="00AF5881"/>
    <w:rsid w:val="00B04D66"/>
    <w:rsid w:val="00B050DD"/>
    <w:rsid w:val="00B053B4"/>
    <w:rsid w:val="00B057E7"/>
    <w:rsid w:val="00B13FFD"/>
    <w:rsid w:val="00B1506C"/>
    <w:rsid w:val="00B20FEB"/>
    <w:rsid w:val="00B255A6"/>
    <w:rsid w:val="00B362AC"/>
    <w:rsid w:val="00B40C92"/>
    <w:rsid w:val="00B42CF8"/>
    <w:rsid w:val="00B50C45"/>
    <w:rsid w:val="00B540CB"/>
    <w:rsid w:val="00B61558"/>
    <w:rsid w:val="00B6704C"/>
    <w:rsid w:val="00B76F08"/>
    <w:rsid w:val="00B807A9"/>
    <w:rsid w:val="00B8210D"/>
    <w:rsid w:val="00B8420C"/>
    <w:rsid w:val="00B868BB"/>
    <w:rsid w:val="00B911D0"/>
    <w:rsid w:val="00B9325A"/>
    <w:rsid w:val="00BA5FB8"/>
    <w:rsid w:val="00BB1FA4"/>
    <w:rsid w:val="00BC563A"/>
    <w:rsid w:val="00BD1B71"/>
    <w:rsid w:val="00BD5119"/>
    <w:rsid w:val="00BD7B3B"/>
    <w:rsid w:val="00BF2484"/>
    <w:rsid w:val="00C04E48"/>
    <w:rsid w:val="00C17C49"/>
    <w:rsid w:val="00C20208"/>
    <w:rsid w:val="00C21CC7"/>
    <w:rsid w:val="00C224B6"/>
    <w:rsid w:val="00C23BDE"/>
    <w:rsid w:val="00C24F28"/>
    <w:rsid w:val="00C27183"/>
    <w:rsid w:val="00C31DB2"/>
    <w:rsid w:val="00C328AC"/>
    <w:rsid w:val="00C33121"/>
    <w:rsid w:val="00C37C00"/>
    <w:rsid w:val="00C40002"/>
    <w:rsid w:val="00C442CB"/>
    <w:rsid w:val="00C44C1F"/>
    <w:rsid w:val="00C50D6C"/>
    <w:rsid w:val="00C515F8"/>
    <w:rsid w:val="00C5282C"/>
    <w:rsid w:val="00C60E92"/>
    <w:rsid w:val="00C62A6B"/>
    <w:rsid w:val="00C6633F"/>
    <w:rsid w:val="00C67EC9"/>
    <w:rsid w:val="00C71116"/>
    <w:rsid w:val="00C81F17"/>
    <w:rsid w:val="00C82F2C"/>
    <w:rsid w:val="00CA5535"/>
    <w:rsid w:val="00CA6E10"/>
    <w:rsid w:val="00CB36B3"/>
    <w:rsid w:val="00CD1AF2"/>
    <w:rsid w:val="00CD4C72"/>
    <w:rsid w:val="00CF38F7"/>
    <w:rsid w:val="00CF4466"/>
    <w:rsid w:val="00CF6939"/>
    <w:rsid w:val="00D1080E"/>
    <w:rsid w:val="00D1473B"/>
    <w:rsid w:val="00D156DC"/>
    <w:rsid w:val="00D21070"/>
    <w:rsid w:val="00D27A5A"/>
    <w:rsid w:val="00D3335D"/>
    <w:rsid w:val="00D34EBA"/>
    <w:rsid w:val="00D4013E"/>
    <w:rsid w:val="00D44918"/>
    <w:rsid w:val="00D450FC"/>
    <w:rsid w:val="00D45885"/>
    <w:rsid w:val="00D67AFD"/>
    <w:rsid w:val="00D74D87"/>
    <w:rsid w:val="00D7519A"/>
    <w:rsid w:val="00D76ACB"/>
    <w:rsid w:val="00D83D19"/>
    <w:rsid w:val="00D869E0"/>
    <w:rsid w:val="00D87E76"/>
    <w:rsid w:val="00DA1EA8"/>
    <w:rsid w:val="00DB0A05"/>
    <w:rsid w:val="00DB2D04"/>
    <w:rsid w:val="00DC1F62"/>
    <w:rsid w:val="00DC4F04"/>
    <w:rsid w:val="00DC7C28"/>
    <w:rsid w:val="00DC7F2B"/>
    <w:rsid w:val="00DD2774"/>
    <w:rsid w:val="00DE22AD"/>
    <w:rsid w:val="00DE5CFF"/>
    <w:rsid w:val="00DE7222"/>
    <w:rsid w:val="00DF5437"/>
    <w:rsid w:val="00E0076C"/>
    <w:rsid w:val="00E03448"/>
    <w:rsid w:val="00E042F6"/>
    <w:rsid w:val="00E10742"/>
    <w:rsid w:val="00E10E7D"/>
    <w:rsid w:val="00E135DD"/>
    <w:rsid w:val="00E136E9"/>
    <w:rsid w:val="00E15D8C"/>
    <w:rsid w:val="00E21790"/>
    <w:rsid w:val="00E2222C"/>
    <w:rsid w:val="00E300AC"/>
    <w:rsid w:val="00E36B16"/>
    <w:rsid w:val="00E378F8"/>
    <w:rsid w:val="00E43C94"/>
    <w:rsid w:val="00E45914"/>
    <w:rsid w:val="00E574A3"/>
    <w:rsid w:val="00E57507"/>
    <w:rsid w:val="00E6406F"/>
    <w:rsid w:val="00E70C18"/>
    <w:rsid w:val="00E86D7E"/>
    <w:rsid w:val="00EA011A"/>
    <w:rsid w:val="00EA63F5"/>
    <w:rsid w:val="00EB4EAE"/>
    <w:rsid w:val="00EB4FC8"/>
    <w:rsid w:val="00EB71A0"/>
    <w:rsid w:val="00EC0A16"/>
    <w:rsid w:val="00EC2472"/>
    <w:rsid w:val="00EC67AB"/>
    <w:rsid w:val="00ED308F"/>
    <w:rsid w:val="00ED5BDD"/>
    <w:rsid w:val="00ED7E3D"/>
    <w:rsid w:val="00EE4276"/>
    <w:rsid w:val="00EE766F"/>
    <w:rsid w:val="00EF1C41"/>
    <w:rsid w:val="00EF3E77"/>
    <w:rsid w:val="00F03FC9"/>
    <w:rsid w:val="00F12346"/>
    <w:rsid w:val="00F168F0"/>
    <w:rsid w:val="00F2468F"/>
    <w:rsid w:val="00F3425D"/>
    <w:rsid w:val="00F40219"/>
    <w:rsid w:val="00F441A0"/>
    <w:rsid w:val="00F5493F"/>
    <w:rsid w:val="00F62C69"/>
    <w:rsid w:val="00F63F4A"/>
    <w:rsid w:val="00F65356"/>
    <w:rsid w:val="00F677C9"/>
    <w:rsid w:val="00F869F6"/>
    <w:rsid w:val="00F90747"/>
    <w:rsid w:val="00FC1B76"/>
    <w:rsid w:val="00FC426A"/>
    <w:rsid w:val="00FD60BF"/>
    <w:rsid w:val="00FE095F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5F85"/>
  <w15:docId w15:val="{A3839D42-E3C1-4101-8A1A-14F65D4B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160"/>
      <w:jc w:val="center"/>
      <w:outlineLvl w:val="0"/>
    </w:pPr>
    <w:rPr>
      <w:rFonts w:ascii="Arial" w:eastAsia="Arial" w:hAnsi="Arial" w:cs="Arial"/>
      <w:b/>
      <w:sz w:val="36"/>
      <w:szCs w:val="3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after="160"/>
      <w:outlineLvl w:val="1"/>
    </w:pPr>
    <w:rPr>
      <w:rFonts w:ascii="Arial" w:eastAsia="Arial" w:hAnsi="Arial" w:cs="Arial"/>
      <w:b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line="259" w:lineRule="auto"/>
      <w:outlineLvl w:val="2"/>
    </w:pPr>
    <w:rPr>
      <w:rFonts w:ascii="Calibri" w:eastAsia="Calibri" w:hAnsi="Calibri" w:cs="Calibri"/>
      <w:color w:val="1F3863"/>
      <w:lang w:val="en-US"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n-US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60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60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16E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6ED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B911D0"/>
    <w:rPr>
      <w:rFonts w:ascii="Arial" w:eastAsia="Arial" w:hAnsi="Arial" w:cs="Arial"/>
      <w:b/>
      <w:sz w:val="36"/>
      <w:szCs w:val="36"/>
    </w:rPr>
  </w:style>
  <w:style w:type="character" w:customStyle="1" w:styleId="Heading2Char">
    <w:name w:val="Heading 2 Char"/>
    <w:link w:val="Heading2"/>
    <w:uiPriority w:val="9"/>
    <w:rsid w:val="00B911D0"/>
    <w:rPr>
      <w:rFonts w:ascii="Arial" w:eastAsia="Arial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3.org/TR/WCAG20/" TargetMode="External"/><Relationship Id="rId18" Type="http://schemas.openxmlformats.org/officeDocument/2006/relationships/hyperlink" Target="https://www.w3.org/TR/WCAG21/" TargetMode="External"/><Relationship Id="rId26" Type="http://schemas.openxmlformats.org/officeDocument/2006/relationships/hyperlink" Target="https://www.w3.org/TR/WCAG21/" TargetMode="External"/><Relationship Id="rId39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34" Type="http://schemas.openxmlformats.org/officeDocument/2006/relationships/hyperlink" Target="http://www.w3.org/TR/WCAG20/" TargetMode="External"/><Relationship Id="rId42" Type="http://schemas.openxmlformats.org/officeDocument/2006/relationships/hyperlink" Target="https://www.w3.org/TR/WCAG21/" TargetMode="External"/><Relationship Id="rId47" Type="http://schemas.openxmlformats.org/officeDocument/2006/relationships/hyperlink" Target="https://www.w3.org/TR/WCAG21/" TargetMode="External"/><Relationship Id="rId50" Type="http://schemas.openxmlformats.org/officeDocument/2006/relationships/hyperlink" Target="http://www.w3.org/TR/WCAG20/" TargetMode="External"/><Relationship Id="rId55" Type="http://schemas.openxmlformats.org/officeDocument/2006/relationships/hyperlink" Target="http://www.w3.org/TR/WCAG20/" TargetMode="External"/><Relationship Id="rId63" Type="http://schemas.openxmlformats.org/officeDocument/2006/relationships/header" Target="header3.xml"/><Relationship Id="rId7" Type="http://schemas.openxmlformats.org/officeDocument/2006/relationships/hyperlink" Target="http://www.w3.org/TR/WCAG2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3.org/TR/WCAG20/" TargetMode="External"/><Relationship Id="rId20" Type="http://schemas.openxmlformats.org/officeDocument/2006/relationships/hyperlink" Target="http://www.w3.org/TR/WCAG20/" TargetMode="External"/><Relationship Id="rId29" Type="http://schemas.openxmlformats.org/officeDocument/2006/relationships/hyperlink" Target="https://www.w3.org/TR/WCAG21/" TargetMode="External"/><Relationship Id="rId41" Type="http://schemas.openxmlformats.org/officeDocument/2006/relationships/hyperlink" Target="https://www.w3.org/TR/WCAG21/" TargetMode="External"/><Relationship Id="rId54" Type="http://schemas.openxmlformats.org/officeDocument/2006/relationships/hyperlink" Target="http://www.w3.org/TR/WCAG20/" TargetMode="External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s://www.w3.org/TR/WCAG21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s://www.w3.org/TR/WCAG21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s://www.w3.org/TR/WCAG21/" TargetMode="External"/><Relationship Id="rId57" Type="http://schemas.openxmlformats.org/officeDocument/2006/relationships/hyperlink" Target="http://www.w3.org/TR/WCAG20/" TargetMode="External"/><Relationship Id="rId61" Type="http://schemas.openxmlformats.org/officeDocument/2006/relationships/footer" Target="footer1.xml"/><Relationship Id="rId10" Type="http://schemas.openxmlformats.org/officeDocument/2006/relationships/hyperlink" Target="http://www.w3.org/TR/WCAG20/" TargetMode="External"/><Relationship Id="rId19" Type="http://schemas.openxmlformats.org/officeDocument/2006/relationships/hyperlink" Target="http://www.w3.org/TR/WCAG20/" TargetMode="External"/><Relationship Id="rId31" Type="http://schemas.openxmlformats.org/officeDocument/2006/relationships/hyperlink" Target="https://www.w3.org/TR/WCAG21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://www.w3.org/TR/WCAG20/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3.org/TR/WCAG20/" TargetMode="Externa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s://www.w3.org/TR/WCAG21/" TargetMode="External"/><Relationship Id="rId30" Type="http://schemas.openxmlformats.org/officeDocument/2006/relationships/hyperlink" Target="https://www.w3.org/TR/WCAG21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s://www.w3.org/TR/WCAG21/" TargetMode="External"/><Relationship Id="rId56" Type="http://schemas.openxmlformats.org/officeDocument/2006/relationships/hyperlink" Target="http://www.w3.org/TR/WCAG20/" TargetMode="External"/><Relationship Id="rId64" Type="http://schemas.openxmlformats.org/officeDocument/2006/relationships/footer" Target="footer3.xml"/><Relationship Id="rId8" Type="http://schemas.openxmlformats.org/officeDocument/2006/relationships/hyperlink" Target="http://www.w3.org/TR/WCAG20/" TargetMode="External"/><Relationship Id="rId51" Type="http://schemas.openxmlformats.org/officeDocument/2006/relationships/hyperlink" Target="http://www.w3.org/TR/WCAG2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3.org/TR/WCAG20/" TargetMode="External"/><Relationship Id="rId17" Type="http://schemas.openxmlformats.org/officeDocument/2006/relationships/hyperlink" Target="http://www.w3.org/TR/WCAG20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s://www.w3.org/TR/WCAG21/" TargetMode="External"/><Relationship Id="rId5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Animesh Gupta</cp:lastModifiedBy>
  <cp:revision>109</cp:revision>
  <dcterms:created xsi:type="dcterms:W3CDTF">2021-05-04T04:04:00Z</dcterms:created>
  <dcterms:modified xsi:type="dcterms:W3CDTF">2021-10-01T14:45:00Z</dcterms:modified>
</cp:coreProperties>
</file>